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C220D" w14:textId="77777777" w:rsidR="00706005" w:rsidRDefault="00706005" w:rsidP="00706005">
      <w:pPr>
        <w:tabs>
          <w:tab w:val="left" w:pos="426"/>
        </w:tabs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bookmarkStart w:id="0" w:name="_Hlk22565952"/>
      <w:r w:rsidRPr="0047744D">
        <w:rPr>
          <w:rFonts w:ascii="Times New Roman" w:hAnsi="Times New Roman"/>
          <w:b/>
          <w:bCs/>
          <w:sz w:val="24"/>
          <w:szCs w:val="24"/>
        </w:rPr>
        <w:tab/>
      </w:r>
      <w:r w:rsidRPr="0047744D">
        <w:rPr>
          <w:rFonts w:ascii="Times New Roman" w:hAnsi="Times New Roman"/>
          <w:b/>
          <w:bCs/>
          <w:sz w:val="24"/>
          <w:szCs w:val="24"/>
        </w:rPr>
        <w:tab/>
      </w:r>
      <w:r w:rsidRPr="0047744D">
        <w:rPr>
          <w:rFonts w:ascii="Times New Roman" w:hAnsi="Times New Roman"/>
          <w:b/>
          <w:bCs/>
          <w:sz w:val="24"/>
          <w:szCs w:val="24"/>
        </w:rPr>
        <w:tab/>
      </w:r>
      <w:r w:rsidRPr="0047744D">
        <w:rPr>
          <w:rFonts w:ascii="Times New Roman" w:hAnsi="Times New Roman"/>
          <w:b/>
          <w:bCs/>
          <w:sz w:val="24"/>
          <w:szCs w:val="24"/>
        </w:rPr>
        <w:tab/>
      </w:r>
      <w:r w:rsidRPr="0047744D">
        <w:rPr>
          <w:rFonts w:ascii="Times New Roman" w:hAnsi="Times New Roman"/>
          <w:b/>
          <w:bCs/>
          <w:sz w:val="24"/>
          <w:szCs w:val="24"/>
        </w:rPr>
        <w:tab/>
      </w:r>
      <w:r w:rsidRPr="0047744D">
        <w:rPr>
          <w:rFonts w:ascii="Times New Roman" w:hAnsi="Times New Roman"/>
          <w:b/>
          <w:bCs/>
          <w:sz w:val="24"/>
          <w:szCs w:val="24"/>
        </w:rPr>
        <w:tab/>
      </w:r>
      <w:r w:rsidRPr="0047744D">
        <w:rPr>
          <w:rFonts w:ascii="Times New Roman" w:hAnsi="Times New Roman"/>
          <w:bCs/>
          <w:i/>
          <w:sz w:val="24"/>
          <w:szCs w:val="24"/>
        </w:rPr>
        <w:t>Załącznik n</w:t>
      </w:r>
      <w:r w:rsidR="003B69A0">
        <w:rPr>
          <w:rFonts w:ascii="Times New Roman" w:hAnsi="Times New Roman"/>
          <w:bCs/>
          <w:i/>
          <w:sz w:val="24"/>
          <w:szCs w:val="24"/>
        </w:rPr>
        <w:t>r 1.5 do Zarządzenia Rektora UR</w:t>
      </w:r>
      <w:r w:rsidRPr="0047744D">
        <w:rPr>
          <w:rFonts w:ascii="Times New Roman" w:hAnsi="Times New Roman"/>
          <w:bCs/>
          <w:i/>
          <w:sz w:val="24"/>
          <w:szCs w:val="24"/>
        </w:rPr>
        <w:t xml:space="preserve"> nr 12/2019</w:t>
      </w:r>
    </w:p>
    <w:p w14:paraId="627C220E" w14:textId="77777777" w:rsidR="003B69A0" w:rsidRPr="0047744D" w:rsidRDefault="003B69A0" w:rsidP="00706005">
      <w:pPr>
        <w:tabs>
          <w:tab w:val="left" w:pos="426"/>
        </w:tabs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627C220F" w14:textId="77777777" w:rsidR="00706005" w:rsidRPr="0047744D" w:rsidRDefault="00706005" w:rsidP="0047744D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7744D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627C2210" w14:textId="77777777" w:rsidR="00706005" w:rsidRDefault="00706005" w:rsidP="00AC6329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7744D">
        <w:rPr>
          <w:rFonts w:ascii="Times New Roman" w:hAnsi="Times New Roman"/>
          <w:b/>
          <w:smallCaps/>
          <w:sz w:val="24"/>
          <w:szCs w:val="24"/>
        </w:rPr>
        <w:t xml:space="preserve">dotyczy cyklu kształcenia </w:t>
      </w:r>
      <w:r w:rsidRPr="00AC6329">
        <w:rPr>
          <w:rFonts w:ascii="Times New Roman" w:hAnsi="Times New Roman"/>
          <w:b/>
          <w:smallCaps/>
          <w:sz w:val="24"/>
          <w:szCs w:val="24"/>
        </w:rPr>
        <w:t>2023-2028</w:t>
      </w:r>
    </w:p>
    <w:p w14:paraId="627C2211" w14:textId="77777777" w:rsidR="003B69A0" w:rsidRPr="00AC6329" w:rsidRDefault="003B69A0" w:rsidP="00AC6329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627C2212" w14:textId="77777777" w:rsidR="00706005" w:rsidRPr="0047744D" w:rsidRDefault="003B69A0" w:rsidP="0047744D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Rok akademicki </w:t>
      </w:r>
      <w:r w:rsidR="00AC6329">
        <w:rPr>
          <w:rFonts w:ascii="Times New Roman" w:hAnsi="Times New Roman"/>
          <w:sz w:val="24"/>
          <w:szCs w:val="24"/>
        </w:rPr>
        <w:t>2024-</w:t>
      </w:r>
      <w:r w:rsidR="00706005" w:rsidRPr="0047744D">
        <w:rPr>
          <w:rFonts w:ascii="Times New Roman" w:hAnsi="Times New Roman"/>
          <w:sz w:val="24"/>
          <w:szCs w:val="24"/>
        </w:rPr>
        <w:t>2025</w:t>
      </w:r>
    </w:p>
    <w:p w14:paraId="627C2213" w14:textId="77777777" w:rsidR="00706005" w:rsidRPr="0047744D" w:rsidRDefault="00706005" w:rsidP="007060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7C2214" w14:textId="77777777" w:rsidR="00706005" w:rsidRPr="0047744D" w:rsidRDefault="00706005" w:rsidP="00706005">
      <w:pPr>
        <w:pStyle w:val="Punktygwne"/>
        <w:spacing w:before="0" w:after="0"/>
        <w:rPr>
          <w:color w:val="0070C0"/>
          <w:szCs w:val="24"/>
        </w:rPr>
      </w:pPr>
      <w:r w:rsidRPr="0047744D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06005" w:rsidRPr="0047744D" w14:paraId="627C2217" w14:textId="77777777" w:rsidTr="00F264C5">
        <w:tc>
          <w:tcPr>
            <w:tcW w:w="2694" w:type="dxa"/>
            <w:vAlign w:val="center"/>
          </w:tcPr>
          <w:p w14:paraId="627C2215" w14:textId="77777777" w:rsidR="00706005" w:rsidRPr="0047744D" w:rsidRDefault="00706005" w:rsidP="00D614B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7744D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7C2216" w14:textId="77777777" w:rsidR="00706005" w:rsidRPr="00FC4A4E" w:rsidRDefault="00706005" w:rsidP="00D614B7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FC4A4E">
              <w:rPr>
                <w:sz w:val="24"/>
                <w:szCs w:val="24"/>
              </w:rPr>
              <w:t>Psychologia rodziny</w:t>
            </w:r>
          </w:p>
        </w:tc>
      </w:tr>
      <w:tr w:rsidR="00706005" w:rsidRPr="0047744D" w14:paraId="627C221A" w14:textId="77777777" w:rsidTr="00F264C5">
        <w:tc>
          <w:tcPr>
            <w:tcW w:w="2694" w:type="dxa"/>
            <w:vAlign w:val="center"/>
          </w:tcPr>
          <w:p w14:paraId="627C2218" w14:textId="77777777" w:rsidR="00706005" w:rsidRPr="0047744D" w:rsidRDefault="00706005" w:rsidP="00D614B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7744D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27C2219" w14:textId="77777777" w:rsidR="00706005" w:rsidRPr="0047744D" w:rsidRDefault="00706005" w:rsidP="00D614B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706005" w:rsidRPr="0047744D" w14:paraId="627C221D" w14:textId="77777777" w:rsidTr="00F264C5">
        <w:tc>
          <w:tcPr>
            <w:tcW w:w="2694" w:type="dxa"/>
            <w:vAlign w:val="center"/>
          </w:tcPr>
          <w:p w14:paraId="627C221B" w14:textId="77777777" w:rsidR="00706005" w:rsidRPr="0047744D" w:rsidRDefault="003B69A0" w:rsidP="00D614B7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706005" w:rsidRPr="0047744D">
              <w:rPr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627C221C" w14:textId="77777777" w:rsidR="00706005" w:rsidRPr="0047744D" w:rsidRDefault="00706005" w:rsidP="00D614B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7744D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706005" w:rsidRPr="0047744D" w14:paraId="627C2220" w14:textId="77777777" w:rsidTr="00F264C5">
        <w:tc>
          <w:tcPr>
            <w:tcW w:w="2694" w:type="dxa"/>
            <w:vAlign w:val="center"/>
          </w:tcPr>
          <w:p w14:paraId="627C221E" w14:textId="77777777" w:rsidR="00706005" w:rsidRPr="0047744D" w:rsidRDefault="00706005" w:rsidP="00D614B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7744D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7C221F" w14:textId="77777777" w:rsidR="00706005" w:rsidRPr="0047744D" w:rsidRDefault="001E15AA" w:rsidP="00D614B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706005" w:rsidRPr="0047744D" w14:paraId="627C2223" w14:textId="77777777" w:rsidTr="00F264C5">
        <w:tc>
          <w:tcPr>
            <w:tcW w:w="2694" w:type="dxa"/>
            <w:vAlign w:val="center"/>
          </w:tcPr>
          <w:p w14:paraId="627C2221" w14:textId="77777777" w:rsidR="00706005" w:rsidRPr="0047744D" w:rsidRDefault="00706005" w:rsidP="00D614B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7744D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27C2222" w14:textId="77777777" w:rsidR="00706005" w:rsidRPr="0047744D" w:rsidRDefault="00706005" w:rsidP="00D614B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7744D">
              <w:rPr>
                <w:b w:val="0"/>
                <w:sz w:val="24"/>
                <w:szCs w:val="24"/>
              </w:rPr>
              <w:t>Psychologia</w:t>
            </w:r>
          </w:p>
        </w:tc>
      </w:tr>
      <w:tr w:rsidR="00706005" w:rsidRPr="0047744D" w14:paraId="627C2226" w14:textId="77777777" w:rsidTr="00F264C5">
        <w:tc>
          <w:tcPr>
            <w:tcW w:w="2694" w:type="dxa"/>
            <w:vAlign w:val="center"/>
          </w:tcPr>
          <w:p w14:paraId="627C2224" w14:textId="77777777" w:rsidR="00706005" w:rsidRPr="0047744D" w:rsidRDefault="00706005" w:rsidP="00D614B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7744D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7C2225" w14:textId="77777777" w:rsidR="00706005" w:rsidRPr="0047744D" w:rsidRDefault="00AC6329" w:rsidP="00D614B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studia</w:t>
            </w:r>
            <w:r w:rsidR="006954FE">
              <w:rPr>
                <w:b w:val="0"/>
                <w:sz w:val="24"/>
                <w:szCs w:val="24"/>
              </w:rPr>
              <w:t>j</w:t>
            </w:r>
            <w:r w:rsidR="004A0B22" w:rsidRPr="0047744D">
              <w:rPr>
                <w:b w:val="0"/>
                <w:sz w:val="24"/>
                <w:szCs w:val="24"/>
              </w:rPr>
              <w:t>ednolite magisterskie</w:t>
            </w:r>
          </w:p>
        </w:tc>
      </w:tr>
      <w:tr w:rsidR="00706005" w:rsidRPr="0047744D" w14:paraId="627C2229" w14:textId="77777777" w:rsidTr="00F264C5">
        <w:tc>
          <w:tcPr>
            <w:tcW w:w="2694" w:type="dxa"/>
            <w:vAlign w:val="center"/>
          </w:tcPr>
          <w:p w14:paraId="627C2227" w14:textId="77777777" w:rsidR="00706005" w:rsidRPr="0047744D" w:rsidRDefault="00706005" w:rsidP="00D614B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7744D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7C2228" w14:textId="77777777" w:rsidR="00706005" w:rsidRPr="0047744D" w:rsidRDefault="006954FE" w:rsidP="00D614B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4A0B22" w:rsidRPr="0047744D">
              <w:rPr>
                <w:b w:val="0"/>
                <w:sz w:val="24"/>
                <w:szCs w:val="24"/>
              </w:rPr>
              <w:t>raktyczny</w:t>
            </w:r>
          </w:p>
        </w:tc>
      </w:tr>
      <w:tr w:rsidR="00706005" w:rsidRPr="0047744D" w14:paraId="627C222C" w14:textId="77777777" w:rsidTr="00F264C5">
        <w:tc>
          <w:tcPr>
            <w:tcW w:w="2694" w:type="dxa"/>
            <w:vAlign w:val="center"/>
          </w:tcPr>
          <w:p w14:paraId="627C222A" w14:textId="77777777" w:rsidR="00706005" w:rsidRPr="0047744D" w:rsidRDefault="00706005" w:rsidP="00D614B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7744D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7C222B" w14:textId="77777777" w:rsidR="00706005" w:rsidRPr="0047744D" w:rsidRDefault="006954FE" w:rsidP="00D614B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706005" w:rsidRPr="0047744D">
              <w:rPr>
                <w:b w:val="0"/>
                <w:sz w:val="24"/>
                <w:szCs w:val="24"/>
              </w:rPr>
              <w:t>tacjonarna</w:t>
            </w:r>
          </w:p>
        </w:tc>
      </w:tr>
      <w:tr w:rsidR="00706005" w:rsidRPr="0047744D" w14:paraId="627C222F" w14:textId="77777777" w:rsidTr="00F264C5">
        <w:tc>
          <w:tcPr>
            <w:tcW w:w="2694" w:type="dxa"/>
            <w:vAlign w:val="center"/>
          </w:tcPr>
          <w:p w14:paraId="627C222D" w14:textId="77777777" w:rsidR="00706005" w:rsidRPr="0047744D" w:rsidRDefault="00706005" w:rsidP="00D614B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7744D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27C222E" w14:textId="77777777" w:rsidR="00706005" w:rsidRPr="0047744D" w:rsidRDefault="00AC6329" w:rsidP="00D614B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II </w:t>
            </w:r>
            <w:r w:rsidR="006954FE">
              <w:rPr>
                <w:b w:val="0"/>
                <w:sz w:val="24"/>
                <w:szCs w:val="24"/>
              </w:rPr>
              <w:t>r</w:t>
            </w:r>
            <w:r>
              <w:rPr>
                <w:b w:val="0"/>
                <w:sz w:val="24"/>
                <w:szCs w:val="24"/>
              </w:rPr>
              <w:t>ok</w:t>
            </w:r>
            <w:r w:rsidR="00706005" w:rsidRPr="0047744D">
              <w:rPr>
                <w:b w:val="0"/>
                <w:sz w:val="24"/>
                <w:szCs w:val="24"/>
              </w:rPr>
              <w:t>, semestr 4</w:t>
            </w:r>
          </w:p>
        </w:tc>
      </w:tr>
      <w:tr w:rsidR="00706005" w:rsidRPr="0047744D" w14:paraId="627C2232" w14:textId="77777777" w:rsidTr="00F264C5">
        <w:tc>
          <w:tcPr>
            <w:tcW w:w="2694" w:type="dxa"/>
            <w:vAlign w:val="center"/>
          </w:tcPr>
          <w:p w14:paraId="627C2230" w14:textId="77777777" w:rsidR="00706005" w:rsidRPr="0047744D" w:rsidRDefault="00706005" w:rsidP="00D614B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7744D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7C2231" w14:textId="77777777" w:rsidR="00706005" w:rsidRPr="0047744D" w:rsidRDefault="00F95588" w:rsidP="00D614B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706005" w:rsidRPr="0047744D">
              <w:rPr>
                <w:b w:val="0"/>
                <w:sz w:val="24"/>
                <w:szCs w:val="24"/>
              </w:rPr>
              <w:t>rzedmiot</w:t>
            </w:r>
            <w:r>
              <w:rPr>
                <w:b w:val="0"/>
                <w:sz w:val="24"/>
                <w:szCs w:val="24"/>
              </w:rPr>
              <w:t xml:space="preserve">kształcenia </w:t>
            </w:r>
            <w:r w:rsidR="00706005" w:rsidRPr="0047744D">
              <w:rPr>
                <w:b w:val="0"/>
                <w:sz w:val="24"/>
                <w:szCs w:val="24"/>
              </w:rPr>
              <w:t>kierunkow</w:t>
            </w:r>
            <w:r>
              <w:rPr>
                <w:b w:val="0"/>
                <w:sz w:val="24"/>
                <w:szCs w:val="24"/>
              </w:rPr>
              <w:t>ego</w:t>
            </w:r>
          </w:p>
        </w:tc>
      </w:tr>
      <w:tr w:rsidR="00706005" w:rsidRPr="0047744D" w14:paraId="627C2235" w14:textId="77777777" w:rsidTr="00F264C5">
        <w:tc>
          <w:tcPr>
            <w:tcW w:w="2694" w:type="dxa"/>
            <w:vAlign w:val="center"/>
          </w:tcPr>
          <w:p w14:paraId="627C2233" w14:textId="77777777" w:rsidR="00706005" w:rsidRPr="0047744D" w:rsidRDefault="00706005" w:rsidP="00D614B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7744D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7C2234" w14:textId="77777777" w:rsidR="00706005" w:rsidRPr="0047744D" w:rsidRDefault="006954FE" w:rsidP="00D614B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706005" w:rsidRPr="0047744D">
              <w:rPr>
                <w:b w:val="0"/>
                <w:sz w:val="24"/>
                <w:szCs w:val="24"/>
              </w:rPr>
              <w:t>olski</w:t>
            </w:r>
          </w:p>
        </w:tc>
      </w:tr>
      <w:tr w:rsidR="00706005" w:rsidRPr="0047744D" w14:paraId="627C2238" w14:textId="77777777" w:rsidTr="00F264C5">
        <w:tc>
          <w:tcPr>
            <w:tcW w:w="2694" w:type="dxa"/>
            <w:vAlign w:val="center"/>
          </w:tcPr>
          <w:p w14:paraId="627C2236" w14:textId="77777777" w:rsidR="00706005" w:rsidRPr="0047744D" w:rsidRDefault="00706005" w:rsidP="00D614B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7744D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7C2237" w14:textId="77777777" w:rsidR="00706005" w:rsidRPr="0047744D" w:rsidRDefault="00F95588" w:rsidP="00D614B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706005" w:rsidRPr="0047744D">
              <w:rPr>
                <w:b w:val="0"/>
                <w:sz w:val="24"/>
                <w:szCs w:val="24"/>
              </w:rPr>
              <w:t>r Małgorzata Marmola</w:t>
            </w:r>
          </w:p>
        </w:tc>
      </w:tr>
      <w:tr w:rsidR="00F264C5" w:rsidRPr="0047744D" w14:paraId="627C223B" w14:textId="77777777" w:rsidTr="00F264C5">
        <w:tc>
          <w:tcPr>
            <w:tcW w:w="2694" w:type="dxa"/>
            <w:vAlign w:val="center"/>
          </w:tcPr>
          <w:p w14:paraId="627C2239" w14:textId="77777777" w:rsidR="00F264C5" w:rsidRPr="0047744D" w:rsidRDefault="00F264C5" w:rsidP="00F264C5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7744D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7C223A" w14:textId="77777777" w:rsidR="00F264C5" w:rsidRPr="0047744D" w:rsidRDefault="00F95588" w:rsidP="00F264C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F264C5" w:rsidRPr="0047744D">
              <w:rPr>
                <w:b w:val="0"/>
                <w:sz w:val="24"/>
                <w:szCs w:val="24"/>
              </w:rPr>
              <w:t>r Małgorzata Marmola</w:t>
            </w:r>
          </w:p>
        </w:tc>
      </w:tr>
    </w:tbl>
    <w:p w14:paraId="627C223C" w14:textId="77777777" w:rsidR="00706005" w:rsidRPr="0047744D" w:rsidRDefault="00706005" w:rsidP="00706005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47744D">
        <w:rPr>
          <w:sz w:val="24"/>
          <w:szCs w:val="24"/>
        </w:rPr>
        <w:t xml:space="preserve">* </w:t>
      </w:r>
      <w:r w:rsidRPr="0047744D">
        <w:rPr>
          <w:i/>
          <w:sz w:val="24"/>
          <w:szCs w:val="24"/>
        </w:rPr>
        <w:t>-</w:t>
      </w:r>
      <w:r w:rsidRPr="0047744D">
        <w:rPr>
          <w:b w:val="0"/>
          <w:i/>
          <w:sz w:val="24"/>
          <w:szCs w:val="24"/>
        </w:rPr>
        <w:t>opcjonalni</w:t>
      </w:r>
      <w:r w:rsidRPr="0047744D">
        <w:rPr>
          <w:b w:val="0"/>
          <w:sz w:val="24"/>
          <w:szCs w:val="24"/>
        </w:rPr>
        <w:t>e,</w:t>
      </w:r>
      <w:r w:rsidRPr="0047744D">
        <w:rPr>
          <w:b w:val="0"/>
          <w:i/>
          <w:sz w:val="24"/>
          <w:szCs w:val="24"/>
        </w:rPr>
        <w:t>zgodnie z ustaleniami w Jednostce</w:t>
      </w:r>
    </w:p>
    <w:p w14:paraId="627C223D" w14:textId="77777777" w:rsidR="00706005" w:rsidRPr="0047744D" w:rsidRDefault="00706005" w:rsidP="00706005">
      <w:pPr>
        <w:pStyle w:val="Podpunkty"/>
        <w:ind w:left="0"/>
        <w:rPr>
          <w:sz w:val="24"/>
          <w:szCs w:val="24"/>
        </w:rPr>
      </w:pPr>
    </w:p>
    <w:p w14:paraId="627C223E" w14:textId="77777777" w:rsidR="00706005" w:rsidRPr="0047744D" w:rsidRDefault="00706005" w:rsidP="00706005">
      <w:pPr>
        <w:pStyle w:val="Podpunkty"/>
        <w:ind w:left="284"/>
        <w:rPr>
          <w:sz w:val="24"/>
          <w:szCs w:val="24"/>
        </w:rPr>
      </w:pPr>
      <w:r w:rsidRPr="0047744D">
        <w:rPr>
          <w:sz w:val="24"/>
          <w:szCs w:val="24"/>
        </w:rPr>
        <w:t xml:space="preserve">1.1.Formy zajęć dydaktycznych, wymiar godzin i punktów ECTS </w:t>
      </w:r>
    </w:p>
    <w:p w14:paraId="627C223F" w14:textId="77777777" w:rsidR="00706005" w:rsidRPr="0047744D" w:rsidRDefault="00706005" w:rsidP="00706005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706005" w:rsidRPr="0047744D" w14:paraId="627C224B" w14:textId="77777777" w:rsidTr="00D614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2240" w14:textId="77777777" w:rsidR="00706005" w:rsidRPr="0047744D" w:rsidRDefault="00706005" w:rsidP="00D614B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7744D">
              <w:rPr>
                <w:szCs w:val="24"/>
              </w:rPr>
              <w:t>Semestr</w:t>
            </w:r>
          </w:p>
          <w:p w14:paraId="627C2241" w14:textId="77777777" w:rsidR="00706005" w:rsidRPr="0047744D" w:rsidRDefault="00706005" w:rsidP="00D614B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7744D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2242" w14:textId="77777777" w:rsidR="00706005" w:rsidRPr="0047744D" w:rsidRDefault="00706005" w:rsidP="00D614B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7744D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2243" w14:textId="77777777" w:rsidR="00706005" w:rsidRPr="0047744D" w:rsidRDefault="00706005" w:rsidP="00D614B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7744D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2244" w14:textId="77777777" w:rsidR="00706005" w:rsidRPr="0047744D" w:rsidRDefault="00706005" w:rsidP="00D614B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7744D">
              <w:rPr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2245" w14:textId="77777777" w:rsidR="00706005" w:rsidRPr="0047744D" w:rsidRDefault="00706005" w:rsidP="00D614B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7744D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246" w14:textId="77777777" w:rsidR="00706005" w:rsidRPr="0047744D" w:rsidRDefault="00706005" w:rsidP="00D614B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7744D">
              <w:rPr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2247" w14:textId="77777777" w:rsidR="00706005" w:rsidRPr="0047744D" w:rsidRDefault="00706005" w:rsidP="00D614B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7744D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2248" w14:textId="77777777" w:rsidR="00706005" w:rsidRPr="0047744D" w:rsidRDefault="00706005" w:rsidP="00D614B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7744D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2249" w14:textId="77777777" w:rsidR="00706005" w:rsidRPr="0047744D" w:rsidRDefault="00706005" w:rsidP="00D614B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7744D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224A" w14:textId="77777777" w:rsidR="00706005" w:rsidRPr="0047744D" w:rsidRDefault="00706005" w:rsidP="00D614B7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47744D">
              <w:rPr>
                <w:b/>
                <w:szCs w:val="24"/>
              </w:rPr>
              <w:t>Liczba pkt. ECTS</w:t>
            </w:r>
          </w:p>
        </w:tc>
      </w:tr>
      <w:tr w:rsidR="00706005" w:rsidRPr="0047744D" w14:paraId="627C2256" w14:textId="77777777" w:rsidTr="00CB1FC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24C" w14:textId="77777777" w:rsidR="00706005" w:rsidRPr="0047744D" w:rsidRDefault="00706005" w:rsidP="00CB1FCA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7744D">
              <w:rPr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24D" w14:textId="77777777" w:rsidR="00706005" w:rsidRPr="0047744D" w:rsidRDefault="00706005" w:rsidP="00CB1FCA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7744D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24E" w14:textId="77777777" w:rsidR="00706005" w:rsidRPr="0047744D" w:rsidRDefault="00706005" w:rsidP="00CB1FCA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7744D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24F" w14:textId="77777777" w:rsidR="00706005" w:rsidRPr="0047744D" w:rsidRDefault="00706005" w:rsidP="00CB1FCA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250" w14:textId="77777777" w:rsidR="00706005" w:rsidRPr="0047744D" w:rsidRDefault="00706005" w:rsidP="00CB1FCA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251" w14:textId="77777777" w:rsidR="00706005" w:rsidRPr="0047744D" w:rsidRDefault="00706005" w:rsidP="00CB1FCA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252" w14:textId="77777777" w:rsidR="00706005" w:rsidRPr="0047744D" w:rsidRDefault="00706005" w:rsidP="00CB1FCA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253" w14:textId="77777777" w:rsidR="00706005" w:rsidRPr="0047744D" w:rsidRDefault="00706005" w:rsidP="00CB1FCA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254" w14:textId="77777777" w:rsidR="00706005" w:rsidRPr="0047744D" w:rsidRDefault="00706005" w:rsidP="00CB1FCA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255" w14:textId="77777777" w:rsidR="00706005" w:rsidRPr="0047744D" w:rsidRDefault="00706005" w:rsidP="00CB1FCA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7744D">
              <w:rPr>
                <w:sz w:val="24"/>
                <w:szCs w:val="24"/>
              </w:rPr>
              <w:t>3</w:t>
            </w:r>
          </w:p>
        </w:tc>
      </w:tr>
    </w:tbl>
    <w:p w14:paraId="627C2257" w14:textId="77777777" w:rsidR="00706005" w:rsidRPr="0047744D" w:rsidRDefault="00706005" w:rsidP="00706005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627C2258" w14:textId="77777777" w:rsidR="00706005" w:rsidRPr="0047744D" w:rsidRDefault="00706005" w:rsidP="00706005">
      <w:pPr>
        <w:pStyle w:val="Podpunkty"/>
        <w:rPr>
          <w:b w:val="0"/>
          <w:sz w:val="24"/>
          <w:szCs w:val="24"/>
          <w:lang w:eastAsia="en-US"/>
        </w:rPr>
      </w:pPr>
    </w:p>
    <w:p w14:paraId="627C2259" w14:textId="77777777" w:rsidR="00706005" w:rsidRPr="0047744D" w:rsidRDefault="00706005" w:rsidP="00706005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47744D">
        <w:rPr>
          <w:smallCaps w:val="0"/>
          <w:szCs w:val="24"/>
        </w:rPr>
        <w:t>1.2.</w:t>
      </w:r>
      <w:r w:rsidRPr="0047744D">
        <w:rPr>
          <w:smallCaps w:val="0"/>
          <w:szCs w:val="24"/>
        </w:rPr>
        <w:tab/>
        <w:t xml:space="preserve">Sposób realizacji zajęć  </w:t>
      </w:r>
    </w:p>
    <w:p w14:paraId="627C225A" w14:textId="77777777" w:rsidR="00706005" w:rsidRPr="0047744D" w:rsidRDefault="001E15AA" w:rsidP="00706005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>
        <w:rPr>
          <w:rFonts w:ascii="Segoe UI Symbol" w:eastAsia="MS Gothic" w:hAnsi="Segoe UI Symbol" w:cs="Segoe UI Symbol"/>
          <w:b w:val="0"/>
          <w:szCs w:val="24"/>
          <w:u w:val="single"/>
        </w:rPr>
        <w:t>⮽</w:t>
      </w:r>
      <w:r w:rsidR="00706005" w:rsidRPr="0047744D">
        <w:rPr>
          <w:b w:val="0"/>
          <w:smallCaps w:val="0"/>
          <w:szCs w:val="24"/>
          <w:u w:val="single"/>
        </w:rPr>
        <w:t xml:space="preserve">zajęcia w formie tradycyjnej </w:t>
      </w:r>
    </w:p>
    <w:p w14:paraId="627C225B" w14:textId="77777777" w:rsidR="00706005" w:rsidRPr="0047744D" w:rsidRDefault="00706005" w:rsidP="00706005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47744D">
        <w:rPr>
          <w:rFonts w:ascii="Segoe UI Symbol" w:eastAsia="MS Gothic" w:hAnsi="Segoe UI Symbol" w:cs="Segoe UI Symbol"/>
          <w:b w:val="0"/>
          <w:szCs w:val="24"/>
        </w:rPr>
        <w:t>☐</w:t>
      </w:r>
      <w:r w:rsidRPr="0047744D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7C225C" w14:textId="77777777" w:rsidR="00706005" w:rsidRPr="0047744D" w:rsidRDefault="00706005" w:rsidP="00706005">
      <w:pPr>
        <w:pStyle w:val="Punktygwne"/>
        <w:spacing w:before="0" w:after="0"/>
        <w:rPr>
          <w:smallCaps w:val="0"/>
          <w:szCs w:val="24"/>
        </w:rPr>
      </w:pPr>
    </w:p>
    <w:p w14:paraId="627C225D" w14:textId="77777777" w:rsidR="00706005" w:rsidRPr="003B69A0" w:rsidRDefault="00706005" w:rsidP="003B69A0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47744D">
        <w:rPr>
          <w:smallCaps w:val="0"/>
          <w:szCs w:val="24"/>
        </w:rPr>
        <w:t>1.</w:t>
      </w:r>
      <w:r w:rsidR="003B69A0">
        <w:rPr>
          <w:smallCaps w:val="0"/>
          <w:szCs w:val="24"/>
        </w:rPr>
        <w:t xml:space="preserve">3 </w:t>
      </w:r>
      <w:r w:rsidR="003B69A0">
        <w:rPr>
          <w:smallCaps w:val="0"/>
          <w:szCs w:val="24"/>
        </w:rPr>
        <w:tab/>
        <w:t xml:space="preserve">Forma zaliczenia przedmiotu </w:t>
      </w:r>
      <w:r w:rsidRPr="0047744D">
        <w:rPr>
          <w:smallCaps w:val="0"/>
          <w:szCs w:val="24"/>
        </w:rPr>
        <w:t>(z toku)</w:t>
      </w:r>
      <w:r w:rsidR="003B69A0">
        <w:rPr>
          <w:smallCaps w:val="0"/>
          <w:szCs w:val="24"/>
        </w:rPr>
        <w:t xml:space="preserve">: </w:t>
      </w:r>
      <w:r w:rsidRPr="003B69A0">
        <w:rPr>
          <w:b w:val="0"/>
          <w:smallCaps w:val="0"/>
          <w:szCs w:val="24"/>
        </w:rPr>
        <w:t>Egzamin</w:t>
      </w:r>
    </w:p>
    <w:p w14:paraId="627C225E" w14:textId="77777777" w:rsidR="00706005" w:rsidRPr="0047744D" w:rsidRDefault="00706005" w:rsidP="00706005">
      <w:pPr>
        <w:pStyle w:val="Punktygwne"/>
        <w:spacing w:before="0" w:after="0"/>
        <w:rPr>
          <w:b w:val="0"/>
          <w:szCs w:val="24"/>
        </w:rPr>
      </w:pPr>
    </w:p>
    <w:p w14:paraId="627C225F" w14:textId="77777777" w:rsidR="00706005" w:rsidRPr="0047744D" w:rsidRDefault="00706005" w:rsidP="00706005">
      <w:pPr>
        <w:pStyle w:val="Punktygwne"/>
        <w:spacing w:before="0" w:after="0"/>
        <w:rPr>
          <w:szCs w:val="24"/>
        </w:rPr>
      </w:pPr>
      <w:r w:rsidRPr="0047744D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06005" w:rsidRPr="0047744D" w14:paraId="627C2261" w14:textId="77777777" w:rsidTr="00D614B7">
        <w:tc>
          <w:tcPr>
            <w:tcW w:w="9670" w:type="dxa"/>
          </w:tcPr>
          <w:p w14:paraId="627C2260" w14:textId="77777777" w:rsidR="00706005" w:rsidRPr="0047744D" w:rsidRDefault="00706005" w:rsidP="00D614B7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47744D">
              <w:rPr>
                <w:b w:val="0"/>
                <w:smallCaps w:val="0"/>
                <w:color w:val="000000"/>
                <w:szCs w:val="24"/>
              </w:rPr>
              <w:t>Znajomość podstawowych prawidłowości w przebiegu procesów poznawczych i emocjonalno-motywacyjnych oraz przebiegu rozwoju człowieka.</w:t>
            </w:r>
          </w:p>
        </w:tc>
      </w:tr>
    </w:tbl>
    <w:p w14:paraId="627C2262" w14:textId="77777777" w:rsidR="00706005" w:rsidRPr="0047744D" w:rsidRDefault="00706005" w:rsidP="00706005">
      <w:pPr>
        <w:pStyle w:val="Punktygwne"/>
        <w:spacing w:before="0" w:after="0"/>
        <w:rPr>
          <w:szCs w:val="24"/>
        </w:rPr>
      </w:pPr>
    </w:p>
    <w:p w14:paraId="627C2263" w14:textId="77777777" w:rsidR="00CB1FCA" w:rsidRDefault="00CB1FCA" w:rsidP="00706005">
      <w:pPr>
        <w:pStyle w:val="Punktygwne"/>
        <w:spacing w:before="0" w:after="0"/>
        <w:rPr>
          <w:szCs w:val="24"/>
        </w:rPr>
      </w:pPr>
    </w:p>
    <w:p w14:paraId="627C2264" w14:textId="77777777" w:rsidR="00CB1FCA" w:rsidRDefault="00CB1FCA" w:rsidP="00706005">
      <w:pPr>
        <w:pStyle w:val="Punktygwne"/>
        <w:spacing w:before="0" w:after="0"/>
        <w:rPr>
          <w:szCs w:val="24"/>
        </w:rPr>
      </w:pPr>
    </w:p>
    <w:p w14:paraId="627C2265" w14:textId="77777777" w:rsidR="00CB1FCA" w:rsidRDefault="00CB1FCA" w:rsidP="00706005">
      <w:pPr>
        <w:pStyle w:val="Punktygwne"/>
        <w:spacing w:before="0" w:after="0"/>
        <w:rPr>
          <w:szCs w:val="24"/>
        </w:rPr>
      </w:pPr>
    </w:p>
    <w:p w14:paraId="627C2266" w14:textId="77777777" w:rsidR="00706005" w:rsidRPr="0047744D" w:rsidRDefault="003B69A0" w:rsidP="00706005">
      <w:pPr>
        <w:pStyle w:val="Punktygwne"/>
        <w:spacing w:before="0" w:after="0"/>
        <w:rPr>
          <w:szCs w:val="24"/>
        </w:rPr>
      </w:pPr>
      <w:r>
        <w:rPr>
          <w:szCs w:val="24"/>
        </w:rPr>
        <w:lastRenderedPageBreak/>
        <w:t>3. cele, efekty uczenia się</w:t>
      </w:r>
      <w:r w:rsidR="00706005" w:rsidRPr="0047744D">
        <w:rPr>
          <w:szCs w:val="24"/>
        </w:rPr>
        <w:t>, treści Programowe i stosowane metody Dydaktyczne</w:t>
      </w:r>
    </w:p>
    <w:p w14:paraId="627C2267" w14:textId="77777777" w:rsidR="00AC6329" w:rsidRDefault="00AC6329" w:rsidP="00706005">
      <w:pPr>
        <w:pStyle w:val="Podpunkty"/>
        <w:rPr>
          <w:sz w:val="24"/>
          <w:szCs w:val="24"/>
        </w:rPr>
      </w:pPr>
    </w:p>
    <w:p w14:paraId="627C2268" w14:textId="77777777" w:rsidR="00706005" w:rsidRPr="003B69A0" w:rsidRDefault="00706005" w:rsidP="00706005">
      <w:pPr>
        <w:pStyle w:val="Podpunkty"/>
        <w:rPr>
          <w:sz w:val="24"/>
          <w:szCs w:val="24"/>
        </w:rPr>
      </w:pPr>
      <w:r w:rsidRPr="0047744D">
        <w:rPr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06005" w:rsidRPr="0047744D" w14:paraId="627C226B" w14:textId="77777777" w:rsidTr="00D614B7">
        <w:tc>
          <w:tcPr>
            <w:tcW w:w="851" w:type="dxa"/>
            <w:vAlign w:val="center"/>
          </w:tcPr>
          <w:p w14:paraId="627C2269" w14:textId="77777777" w:rsidR="00706005" w:rsidRPr="0047744D" w:rsidRDefault="00706005" w:rsidP="00D614B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7744D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27C226A" w14:textId="77777777" w:rsidR="00706005" w:rsidRPr="0047744D" w:rsidRDefault="00706005" w:rsidP="00D614B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7744D">
              <w:rPr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706005" w:rsidRPr="0047744D" w14:paraId="627C226E" w14:textId="77777777" w:rsidTr="00D614B7">
        <w:tc>
          <w:tcPr>
            <w:tcW w:w="851" w:type="dxa"/>
            <w:vAlign w:val="center"/>
          </w:tcPr>
          <w:p w14:paraId="627C226C" w14:textId="77777777" w:rsidR="00706005" w:rsidRPr="0047744D" w:rsidRDefault="00706005" w:rsidP="00D614B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47744D">
              <w:rPr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27C226D" w14:textId="77777777" w:rsidR="00706005" w:rsidRPr="0047744D" w:rsidRDefault="00706005" w:rsidP="00D614B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7744D">
              <w:rPr>
                <w:b w:val="0"/>
                <w:sz w:val="24"/>
                <w:szCs w:val="24"/>
              </w:rPr>
              <w:t>Zapoznanie z sytuacjami trudnymi w rodzinie</w:t>
            </w:r>
          </w:p>
        </w:tc>
      </w:tr>
      <w:tr w:rsidR="00706005" w:rsidRPr="0047744D" w14:paraId="627C2271" w14:textId="77777777" w:rsidTr="00D614B7">
        <w:tc>
          <w:tcPr>
            <w:tcW w:w="851" w:type="dxa"/>
            <w:vAlign w:val="center"/>
          </w:tcPr>
          <w:p w14:paraId="627C226F" w14:textId="77777777" w:rsidR="00706005" w:rsidRPr="0047744D" w:rsidRDefault="00706005" w:rsidP="00D614B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7744D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27C2270" w14:textId="77777777" w:rsidR="00706005" w:rsidRPr="0047744D" w:rsidRDefault="00706005" w:rsidP="00D614B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7744D">
              <w:rPr>
                <w:b w:val="0"/>
                <w:sz w:val="24"/>
                <w:szCs w:val="24"/>
              </w:rPr>
              <w:t xml:space="preserve">Opanowanie podstawowych zasad prowadzenia działalności profilaktycznej i pomocowej w odniesieniu do rodziny </w:t>
            </w:r>
          </w:p>
        </w:tc>
      </w:tr>
    </w:tbl>
    <w:p w14:paraId="627C2272" w14:textId="77777777" w:rsidR="00706005" w:rsidRPr="0047744D" w:rsidRDefault="00706005" w:rsidP="00706005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627C2273" w14:textId="77777777" w:rsidR="00706005" w:rsidRPr="0047744D" w:rsidRDefault="00706005" w:rsidP="00706005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47744D">
        <w:rPr>
          <w:rFonts w:ascii="Times New Roman" w:hAnsi="Times New Roman"/>
          <w:b/>
          <w:sz w:val="24"/>
          <w:szCs w:val="24"/>
        </w:rPr>
        <w:t>3.2 Efekty uczenia się dla przedmiotu</w:t>
      </w:r>
    </w:p>
    <w:p w14:paraId="627C2274" w14:textId="77777777" w:rsidR="00706005" w:rsidRPr="0047744D" w:rsidRDefault="00706005" w:rsidP="007060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06005" w:rsidRPr="0047744D" w14:paraId="627C227A" w14:textId="77777777" w:rsidTr="00D614B7">
        <w:tc>
          <w:tcPr>
            <w:tcW w:w="1681" w:type="dxa"/>
            <w:vAlign w:val="center"/>
          </w:tcPr>
          <w:p w14:paraId="627C2275" w14:textId="77777777" w:rsidR="00706005" w:rsidRPr="0047744D" w:rsidRDefault="00706005" w:rsidP="00D614B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7744D">
              <w:rPr>
                <w:smallCaps w:val="0"/>
                <w:szCs w:val="24"/>
              </w:rPr>
              <w:t>EK</w:t>
            </w:r>
            <w:r w:rsidRPr="0047744D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627C2276" w14:textId="77777777" w:rsidR="003B69A0" w:rsidRDefault="00706005" w:rsidP="00AC632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627C2277" w14:textId="77777777" w:rsidR="003B69A0" w:rsidRDefault="003B69A0" w:rsidP="00AC632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627C2278" w14:textId="77777777" w:rsidR="00706005" w:rsidRPr="0047744D" w:rsidRDefault="003B69A0" w:rsidP="003B69A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27C2279" w14:textId="77777777" w:rsidR="00706005" w:rsidRPr="0047744D" w:rsidRDefault="00706005" w:rsidP="00D614B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Odniesienie do efektów  kierunkowych</w:t>
            </w:r>
            <w:r w:rsidRPr="0047744D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706005" w:rsidRPr="0047744D" w14:paraId="627C227F" w14:textId="77777777" w:rsidTr="00D614B7">
        <w:tc>
          <w:tcPr>
            <w:tcW w:w="1681" w:type="dxa"/>
          </w:tcPr>
          <w:p w14:paraId="627C227B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EK</w:t>
            </w:r>
            <w:r w:rsidRPr="0047744D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27C227C" w14:textId="27737DBB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 xml:space="preserve">zdefiniuje </w:t>
            </w:r>
            <w:r w:rsidR="002A6819">
              <w:rPr>
                <w:b w:val="0"/>
                <w:smallCaps w:val="0"/>
                <w:szCs w:val="24"/>
              </w:rPr>
              <w:t>szczegółowo</w:t>
            </w:r>
            <w:r w:rsidRPr="0047744D">
              <w:rPr>
                <w:b w:val="0"/>
                <w:smallCaps w:val="0"/>
                <w:szCs w:val="24"/>
              </w:rPr>
              <w:t xml:space="preserve"> pojęcia z zakresu psychologii rodziny: system, jego cechy i wymiary funkcjonowania</w:t>
            </w:r>
          </w:p>
        </w:tc>
        <w:tc>
          <w:tcPr>
            <w:tcW w:w="1865" w:type="dxa"/>
          </w:tcPr>
          <w:p w14:paraId="627C227D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K_W0</w:t>
            </w:r>
            <w:r w:rsidR="00AC6329">
              <w:rPr>
                <w:b w:val="0"/>
                <w:smallCaps w:val="0"/>
                <w:szCs w:val="24"/>
              </w:rPr>
              <w:t>1</w:t>
            </w:r>
          </w:p>
          <w:p w14:paraId="627C227E" w14:textId="77777777" w:rsidR="00B6014E" w:rsidRPr="0047744D" w:rsidRDefault="00B6014E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K_W08</w:t>
            </w:r>
          </w:p>
        </w:tc>
      </w:tr>
      <w:tr w:rsidR="00706005" w:rsidRPr="0047744D" w14:paraId="627C2283" w14:textId="77777777" w:rsidTr="00D614B7">
        <w:tc>
          <w:tcPr>
            <w:tcW w:w="1681" w:type="dxa"/>
          </w:tcPr>
          <w:p w14:paraId="627C2280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27C2281" w14:textId="40D7042A" w:rsidR="00706005" w:rsidRPr="0047744D" w:rsidRDefault="0079332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</w:t>
            </w:r>
            <w:r w:rsidR="00706005" w:rsidRPr="0047744D">
              <w:rPr>
                <w:b w:val="0"/>
                <w:smallCaps w:val="0"/>
                <w:szCs w:val="24"/>
              </w:rPr>
              <w:t>charakteryzuje</w:t>
            </w:r>
            <w:r>
              <w:rPr>
                <w:b w:val="0"/>
                <w:smallCaps w:val="0"/>
                <w:szCs w:val="24"/>
              </w:rPr>
              <w:t xml:space="preserve"> w sposób pogłębiony</w:t>
            </w:r>
            <w:r w:rsidR="00706005" w:rsidRPr="0047744D">
              <w:rPr>
                <w:b w:val="0"/>
                <w:smallCaps w:val="0"/>
                <w:szCs w:val="24"/>
              </w:rPr>
              <w:t xml:space="preserve"> poszczególne etapy życia małżeńsko-rodzinnego oraz czynniki determinujące satysfakcję z małżeństwa i jego trwałość</w:t>
            </w:r>
          </w:p>
        </w:tc>
        <w:tc>
          <w:tcPr>
            <w:tcW w:w="1865" w:type="dxa"/>
          </w:tcPr>
          <w:p w14:paraId="627C2282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K_W</w:t>
            </w:r>
            <w:r w:rsidR="00B6014E" w:rsidRPr="0047744D">
              <w:rPr>
                <w:b w:val="0"/>
                <w:smallCaps w:val="0"/>
                <w:szCs w:val="24"/>
              </w:rPr>
              <w:t>08</w:t>
            </w:r>
          </w:p>
        </w:tc>
      </w:tr>
      <w:tr w:rsidR="00706005" w:rsidRPr="0047744D" w14:paraId="627C2288" w14:textId="77777777" w:rsidTr="00D614B7">
        <w:tc>
          <w:tcPr>
            <w:tcW w:w="1681" w:type="dxa"/>
          </w:tcPr>
          <w:p w14:paraId="627C2284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27C2285" w14:textId="4B42F8E9" w:rsidR="00706005" w:rsidRPr="0047744D" w:rsidRDefault="00455750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</w:t>
            </w:r>
            <w:r w:rsidR="00706005" w:rsidRPr="0047744D">
              <w:rPr>
                <w:b w:val="0"/>
                <w:smallCaps w:val="0"/>
                <w:szCs w:val="24"/>
              </w:rPr>
              <w:t>charakteryzuje</w:t>
            </w:r>
            <w:r w:rsidR="000A453F">
              <w:rPr>
                <w:b w:val="0"/>
                <w:smallCaps w:val="0"/>
                <w:szCs w:val="24"/>
              </w:rPr>
              <w:t xml:space="preserve"> w uporządkowany sposób</w:t>
            </w:r>
            <w:r w:rsidR="00706005" w:rsidRPr="0047744D">
              <w:rPr>
                <w:b w:val="0"/>
                <w:smallCaps w:val="0"/>
                <w:szCs w:val="24"/>
              </w:rPr>
              <w:t xml:space="preserve"> właściwe i niewłaściwe postawy rodzicielskie i techniki wychowawcze stosowane wobec dzieci</w:t>
            </w:r>
          </w:p>
        </w:tc>
        <w:tc>
          <w:tcPr>
            <w:tcW w:w="1865" w:type="dxa"/>
          </w:tcPr>
          <w:p w14:paraId="627C2286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K_W</w:t>
            </w:r>
            <w:r w:rsidR="00B6014E" w:rsidRPr="0047744D">
              <w:rPr>
                <w:b w:val="0"/>
                <w:smallCaps w:val="0"/>
                <w:szCs w:val="24"/>
              </w:rPr>
              <w:t>08</w:t>
            </w:r>
          </w:p>
          <w:p w14:paraId="627C2287" w14:textId="77777777" w:rsidR="00B6014E" w:rsidRPr="0047744D" w:rsidRDefault="00B6014E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K_W20</w:t>
            </w:r>
          </w:p>
        </w:tc>
      </w:tr>
      <w:tr w:rsidR="00706005" w:rsidRPr="0047744D" w14:paraId="627C228D" w14:textId="77777777" w:rsidTr="00D614B7">
        <w:tc>
          <w:tcPr>
            <w:tcW w:w="1681" w:type="dxa"/>
          </w:tcPr>
          <w:p w14:paraId="627C2289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27C228A" w14:textId="2F8384F6" w:rsidR="00706005" w:rsidRPr="0047744D" w:rsidRDefault="007D56E8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d</w:t>
            </w:r>
            <w:r w:rsidR="00E172D2">
              <w:rPr>
                <w:b w:val="0"/>
                <w:smallCaps w:val="0"/>
                <w:szCs w:val="24"/>
              </w:rPr>
              <w:t>okona złożonej i wieloaspektowej</w:t>
            </w:r>
            <w:r>
              <w:rPr>
                <w:b w:val="0"/>
                <w:smallCaps w:val="0"/>
                <w:szCs w:val="24"/>
              </w:rPr>
              <w:t xml:space="preserve"> analizy </w:t>
            </w:r>
            <w:r w:rsidR="003B69A0">
              <w:rPr>
                <w:b w:val="0"/>
                <w:smallCaps w:val="0"/>
                <w:szCs w:val="24"/>
              </w:rPr>
              <w:t xml:space="preserve">przyczyn powstawania </w:t>
            </w:r>
            <w:r w:rsidR="00706005" w:rsidRPr="0047744D">
              <w:rPr>
                <w:b w:val="0"/>
                <w:smallCaps w:val="0"/>
                <w:szCs w:val="24"/>
              </w:rPr>
              <w:t>konfliktów w rodzinie i innych sytuacji trudnych</w:t>
            </w:r>
          </w:p>
        </w:tc>
        <w:tc>
          <w:tcPr>
            <w:tcW w:w="1865" w:type="dxa"/>
          </w:tcPr>
          <w:p w14:paraId="627C228B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K_U0</w:t>
            </w:r>
            <w:r w:rsidR="00B6014E" w:rsidRPr="0047744D">
              <w:rPr>
                <w:b w:val="0"/>
                <w:smallCaps w:val="0"/>
                <w:szCs w:val="24"/>
              </w:rPr>
              <w:t>5</w:t>
            </w:r>
          </w:p>
          <w:p w14:paraId="627C228C" w14:textId="77777777" w:rsidR="00B6014E" w:rsidRPr="0047744D" w:rsidRDefault="00B6014E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K_U09</w:t>
            </w:r>
          </w:p>
        </w:tc>
      </w:tr>
      <w:tr w:rsidR="00706005" w:rsidRPr="0047744D" w14:paraId="627C2292" w14:textId="77777777" w:rsidTr="00D614B7">
        <w:tc>
          <w:tcPr>
            <w:tcW w:w="1681" w:type="dxa"/>
          </w:tcPr>
          <w:p w14:paraId="627C228E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627C228F" w14:textId="25A48769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zaproponuje różn</w:t>
            </w:r>
            <w:r w:rsidR="000045B4">
              <w:rPr>
                <w:b w:val="0"/>
                <w:smallCaps w:val="0"/>
                <w:szCs w:val="24"/>
              </w:rPr>
              <w:t>orodne</w:t>
            </w:r>
            <w:r w:rsidRPr="0047744D">
              <w:rPr>
                <w:b w:val="0"/>
                <w:smallCaps w:val="0"/>
                <w:szCs w:val="24"/>
              </w:rPr>
              <w:t xml:space="preserve"> sposoby rozwiązywania sytuacji trudnych w rodzinie</w:t>
            </w:r>
            <w:r w:rsidR="00141DF3" w:rsidRPr="0047744D">
              <w:rPr>
                <w:b w:val="0"/>
                <w:smallCaps w:val="0"/>
                <w:szCs w:val="24"/>
              </w:rPr>
              <w:t xml:space="preserve"> w odniesieniu do różnych dysfunkcji w rodzinie</w:t>
            </w:r>
          </w:p>
        </w:tc>
        <w:tc>
          <w:tcPr>
            <w:tcW w:w="1865" w:type="dxa"/>
          </w:tcPr>
          <w:p w14:paraId="627C2290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K_U0</w:t>
            </w:r>
            <w:r w:rsidR="00B6014E" w:rsidRPr="0047744D">
              <w:rPr>
                <w:b w:val="0"/>
                <w:smallCaps w:val="0"/>
                <w:szCs w:val="24"/>
              </w:rPr>
              <w:t>5</w:t>
            </w:r>
          </w:p>
          <w:p w14:paraId="627C2291" w14:textId="77777777" w:rsidR="00B6014E" w:rsidRPr="0047744D" w:rsidRDefault="00B6014E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K_U09</w:t>
            </w:r>
          </w:p>
        </w:tc>
      </w:tr>
      <w:tr w:rsidR="00706005" w:rsidRPr="0047744D" w14:paraId="627C2296" w14:textId="77777777" w:rsidTr="00D614B7">
        <w:tc>
          <w:tcPr>
            <w:tcW w:w="1681" w:type="dxa"/>
          </w:tcPr>
          <w:p w14:paraId="627C2293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27C2294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dokona krytycznej oceny swojej wiedzy oraz odczuwa potrzebę samokształcenia</w:t>
            </w:r>
          </w:p>
        </w:tc>
        <w:tc>
          <w:tcPr>
            <w:tcW w:w="1865" w:type="dxa"/>
          </w:tcPr>
          <w:p w14:paraId="627C2295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K_K0</w:t>
            </w:r>
            <w:r w:rsidR="00141DF3" w:rsidRPr="0047744D">
              <w:rPr>
                <w:b w:val="0"/>
                <w:smallCaps w:val="0"/>
                <w:szCs w:val="24"/>
              </w:rPr>
              <w:t>4</w:t>
            </w:r>
          </w:p>
        </w:tc>
      </w:tr>
    </w:tbl>
    <w:p w14:paraId="627C2297" w14:textId="77777777" w:rsidR="00706005" w:rsidRPr="0047744D" w:rsidRDefault="00706005" w:rsidP="00706005">
      <w:pPr>
        <w:pStyle w:val="Punktygwne"/>
        <w:spacing w:before="0" w:after="0"/>
        <w:rPr>
          <w:b w:val="0"/>
          <w:szCs w:val="24"/>
        </w:rPr>
      </w:pPr>
    </w:p>
    <w:p w14:paraId="627C2298" w14:textId="77777777" w:rsidR="00706005" w:rsidRPr="0047744D" w:rsidRDefault="00706005" w:rsidP="00706005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47744D">
        <w:rPr>
          <w:rFonts w:ascii="Times New Roman" w:hAnsi="Times New Roman"/>
          <w:b/>
          <w:sz w:val="24"/>
          <w:szCs w:val="24"/>
        </w:rPr>
        <w:t xml:space="preserve">3.3 Treści programowe </w:t>
      </w:r>
    </w:p>
    <w:p w14:paraId="627C2299" w14:textId="77777777" w:rsidR="00706005" w:rsidRPr="0047744D" w:rsidRDefault="00706005" w:rsidP="0070600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7744D">
        <w:rPr>
          <w:rFonts w:ascii="Times New Roman" w:hAnsi="Times New Roman"/>
          <w:sz w:val="24"/>
          <w:szCs w:val="24"/>
        </w:rPr>
        <w:t xml:space="preserve">Problematyka wykładu </w:t>
      </w:r>
    </w:p>
    <w:p w14:paraId="627C229A" w14:textId="77777777" w:rsidR="00706005" w:rsidRPr="0047744D" w:rsidRDefault="00706005" w:rsidP="00706005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06005" w:rsidRPr="0047744D" w14:paraId="627C229C" w14:textId="77777777" w:rsidTr="00D614B7">
        <w:tc>
          <w:tcPr>
            <w:tcW w:w="9639" w:type="dxa"/>
          </w:tcPr>
          <w:p w14:paraId="627C229B" w14:textId="77777777" w:rsidR="00706005" w:rsidRPr="0047744D" w:rsidRDefault="00706005" w:rsidP="00D614B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706005" w:rsidRPr="0047744D" w14:paraId="627C229E" w14:textId="77777777" w:rsidTr="00D614B7">
        <w:tc>
          <w:tcPr>
            <w:tcW w:w="9639" w:type="dxa"/>
          </w:tcPr>
          <w:p w14:paraId="627C229D" w14:textId="77777777" w:rsidR="00706005" w:rsidRPr="0047744D" w:rsidRDefault="00706005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Psychologia rodziny – przedmiot i zadania. Rodzina jako system (struktura rodziny, podstawowe wymiary funkcjonowania systemu rodzinnego</w:t>
            </w:r>
            <w:r w:rsidR="00624273" w:rsidRPr="0047744D">
              <w:rPr>
                <w:rFonts w:ascii="Times New Roman" w:hAnsi="Times New Roman"/>
                <w:sz w:val="24"/>
                <w:szCs w:val="24"/>
              </w:rPr>
              <w:t>, procesy systemowe w rodzinie</w:t>
            </w:r>
            <w:r w:rsidRPr="0047744D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="00624273" w:rsidRPr="0047744D">
              <w:rPr>
                <w:rFonts w:ascii="Times New Roman" w:hAnsi="Times New Roman"/>
                <w:sz w:val="24"/>
                <w:szCs w:val="24"/>
              </w:rPr>
              <w:t>Role i funkcje rodziny.</w:t>
            </w:r>
          </w:p>
        </w:tc>
      </w:tr>
      <w:tr w:rsidR="00706005" w:rsidRPr="0047744D" w14:paraId="627C22A0" w14:textId="77777777" w:rsidTr="00D614B7">
        <w:tc>
          <w:tcPr>
            <w:tcW w:w="9639" w:type="dxa"/>
          </w:tcPr>
          <w:p w14:paraId="627C229F" w14:textId="77777777" w:rsidR="00706005" w:rsidRPr="0047744D" w:rsidRDefault="00624273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 xml:space="preserve">Modele funkcjonowania rodziny – klasyfikacja. </w:t>
            </w:r>
            <w:r w:rsidR="00706005" w:rsidRPr="0047744D">
              <w:rPr>
                <w:rFonts w:ascii="Times New Roman" w:hAnsi="Times New Roman"/>
                <w:sz w:val="24"/>
                <w:szCs w:val="24"/>
              </w:rPr>
              <w:t>Kołowy model systemów małżeńskich i rodzinnych Olsona i współpracowników w adaptacji A. Margasińskiego: spójność, elastyczność i komunikowanie się w systemie rodzinnym.</w:t>
            </w:r>
          </w:p>
        </w:tc>
      </w:tr>
      <w:tr w:rsidR="00580408" w:rsidRPr="0047744D" w14:paraId="627C22A2" w14:textId="77777777" w:rsidTr="00D614B7">
        <w:tc>
          <w:tcPr>
            <w:tcW w:w="9639" w:type="dxa"/>
          </w:tcPr>
          <w:p w14:paraId="627C22A1" w14:textId="77777777" w:rsidR="00580408" w:rsidRPr="0047744D" w:rsidRDefault="00580408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Więzi małżeńskie i rodzinne w kontekście teorii przywiązania.</w:t>
            </w:r>
          </w:p>
        </w:tc>
      </w:tr>
      <w:tr w:rsidR="00580408" w:rsidRPr="0047744D" w14:paraId="627C22A4" w14:textId="77777777" w:rsidTr="00D614B7">
        <w:tc>
          <w:tcPr>
            <w:tcW w:w="9639" w:type="dxa"/>
          </w:tcPr>
          <w:p w14:paraId="627C22A3" w14:textId="77777777" w:rsidR="00580408" w:rsidRPr="0047744D" w:rsidRDefault="00580408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Komunikacja interpersonalna w systemie rodzinnym.</w:t>
            </w:r>
          </w:p>
        </w:tc>
      </w:tr>
      <w:tr w:rsidR="00706005" w:rsidRPr="0047744D" w14:paraId="627C22A6" w14:textId="77777777" w:rsidTr="00D614B7">
        <w:tc>
          <w:tcPr>
            <w:tcW w:w="9639" w:type="dxa"/>
          </w:tcPr>
          <w:p w14:paraId="627C22A5" w14:textId="77777777" w:rsidR="00706005" w:rsidRPr="0047744D" w:rsidRDefault="00706005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Sytuacje konfliktowe w małżeństwie i rodzinie oraz sposoby ich rozwiązywania: uczciwa kłótnia małżeńska, metoda bez porażek.</w:t>
            </w:r>
          </w:p>
        </w:tc>
      </w:tr>
      <w:tr w:rsidR="00706005" w:rsidRPr="0047744D" w14:paraId="627C22A8" w14:textId="77777777" w:rsidTr="00D614B7">
        <w:tc>
          <w:tcPr>
            <w:tcW w:w="9639" w:type="dxa"/>
          </w:tcPr>
          <w:p w14:paraId="627C22A7" w14:textId="77777777" w:rsidR="00706005" w:rsidRPr="0047744D" w:rsidRDefault="00706005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Etapy życia małżeńsko-rodzinnego. Klasyfikacje J. Haley’a, E. Duvall, M. Braun-Gałkowskiej. Ryzyko kryzysów w poszczególnych etapach.</w:t>
            </w:r>
          </w:p>
        </w:tc>
      </w:tr>
      <w:tr w:rsidR="00706005" w:rsidRPr="0047744D" w14:paraId="627C22AA" w14:textId="77777777" w:rsidTr="00D614B7">
        <w:tc>
          <w:tcPr>
            <w:tcW w:w="9639" w:type="dxa"/>
          </w:tcPr>
          <w:p w14:paraId="627C22A9" w14:textId="77777777" w:rsidR="00706005" w:rsidRPr="0047744D" w:rsidRDefault="00706005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Psychologiczne uwarunkowania satysfakcji z małżeństwa i jego trwałości. Zadowolenie z małżeństwa a relacje w rodzinie.</w:t>
            </w:r>
          </w:p>
        </w:tc>
      </w:tr>
      <w:tr w:rsidR="00706005" w:rsidRPr="0047744D" w14:paraId="627C22AC" w14:textId="77777777" w:rsidTr="00D614B7">
        <w:tc>
          <w:tcPr>
            <w:tcW w:w="9639" w:type="dxa"/>
          </w:tcPr>
          <w:p w14:paraId="627C22AB" w14:textId="77777777" w:rsidR="00706005" w:rsidRPr="0047744D" w:rsidRDefault="00706005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lastRenderedPageBreak/>
              <w:t>Role rodzicielskie: rola matki i rola ojca; podział ról małżeńskich i rodzicielskich we współczesnej rodzinie.</w:t>
            </w:r>
          </w:p>
        </w:tc>
      </w:tr>
      <w:tr w:rsidR="00580408" w:rsidRPr="0047744D" w14:paraId="627C22AE" w14:textId="77777777" w:rsidTr="00D614B7">
        <w:tc>
          <w:tcPr>
            <w:tcW w:w="9639" w:type="dxa"/>
          </w:tcPr>
          <w:p w14:paraId="627C22AD" w14:textId="77777777" w:rsidR="00580408" w:rsidRPr="0047744D" w:rsidRDefault="00580408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Transmisja międzypokoleniowa – mechanizmy, obszary, kierunki badań.</w:t>
            </w:r>
          </w:p>
        </w:tc>
      </w:tr>
    </w:tbl>
    <w:p w14:paraId="627C22AF" w14:textId="77777777" w:rsidR="00706005" w:rsidRPr="0047744D" w:rsidRDefault="00706005" w:rsidP="007060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7C22B0" w14:textId="77777777" w:rsidR="00706005" w:rsidRPr="0047744D" w:rsidRDefault="00706005" w:rsidP="0070600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7744D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14:paraId="627C22B1" w14:textId="77777777" w:rsidR="00706005" w:rsidRPr="0047744D" w:rsidRDefault="00706005" w:rsidP="00706005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06005" w:rsidRPr="0047744D" w14:paraId="627C22B3" w14:textId="77777777" w:rsidTr="00D614B7">
        <w:tc>
          <w:tcPr>
            <w:tcW w:w="9520" w:type="dxa"/>
          </w:tcPr>
          <w:p w14:paraId="627C22B2" w14:textId="77777777" w:rsidR="00706005" w:rsidRPr="0047744D" w:rsidRDefault="00706005" w:rsidP="00D614B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706005" w:rsidRPr="0047744D" w14:paraId="627C22B5" w14:textId="77777777" w:rsidTr="00D614B7">
        <w:tc>
          <w:tcPr>
            <w:tcW w:w="9520" w:type="dxa"/>
          </w:tcPr>
          <w:p w14:paraId="627C22B4" w14:textId="77777777" w:rsidR="00706005" w:rsidRPr="0047744D" w:rsidRDefault="00706005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706005" w:rsidRPr="0047744D" w14:paraId="627C22B7" w14:textId="77777777" w:rsidTr="00D614B7">
        <w:tc>
          <w:tcPr>
            <w:tcW w:w="9520" w:type="dxa"/>
          </w:tcPr>
          <w:p w14:paraId="627C22B6" w14:textId="77777777" w:rsidR="00706005" w:rsidRPr="0047744D" w:rsidRDefault="00706005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Rodzina jako system – ćwiczenia warsztatowe wprowadzające w systemowe rozumienie rodziny i cech systemu.</w:t>
            </w:r>
          </w:p>
        </w:tc>
      </w:tr>
      <w:tr w:rsidR="00706005" w:rsidRPr="0047744D" w14:paraId="627C22B9" w14:textId="77777777" w:rsidTr="00D614B7">
        <w:tc>
          <w:tcPr>
            <w:tcW w:w="9520" w:type="dxa"/>
          </w:tcPr>
          <w:p w14:paraId="627C22B8" w14:textId="77777777" w:rsidR="00706005" w:rsidRPr="0047744D" w:rsidRDefault="00706005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Przygotowanie do małżeństwa: etapy przygotowania, cele i formy.</w:t>
            </w:r>
          </w:p>
        </w:tc>
      </w:tr>
      <w:tr w:rsidR="00706005" w:rsidRPr="0047744D" w14:paraId="627C22BB" w14:textId="77777777" w:rsidTr="00D614B7">
        <w:tc>
          <w:tcPr>
            <w:tcW w:w="9520" w:type="dxa"/>
          </w:tcPr>
          <w:p w14:paraId="627C22BA" w14:textId="77777777" w:rsidR="00706005" w:rsidRPr="0047744D" w:rsidRDefault="00706005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Dojrzałość do małżeństwa, wybór współmałżonka, znaczenie okresu narzeczeństwa.</w:t>
            </w:r>
          </w:p>
        </w:tc>
      </w:tr>
      <w:tr w:rsidR="00706005" w:rsidRPr="0047744D" w14:paraId="627C22BD" w14:textId="77777777" w:rsidTr="00D614B7">
        <w:tc>
          <w:tcPr>
            <w:tcW w:w="9520" w:type="dxa"/>
          </w:tcPr>
          <w:p w14:paraId="627C22BC" w14:textId="77777777" w:rsidR="00706005" w:rsidRPr="0047744D" w:rsidRDefault="00706005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Podstawy relacji małżeńskiej. Cechy miłości małżeńskiej. Współżycie seksualne.</w:t>
            </w:r>
          </w:p>
        </w:tc>
      </w:tr>
      <w:tr w:rsidR="00706005" w:rsidRPr="0047744D" w14:paraId="627C22BF" w14:textId="77777777" w:rsidTr="00D614B7">
        <w:tc>
          <w:tcPr>
            <w:tcW w:w="9520" w:type="dxa"/>
          </w:tcPr>
          <w:p w14:paraId="627C22BE" w14:textId="77777777" w:rsidR="00706005" w:rsidRPr="0047744D" w:rsidRDefault="00706005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Odpowiedzialne rodzicielstwo: przygotowanie do roli matki i ojca, odpowiedzialne wychowanie dziecka w kontekście postaw rodzicielskich i technik wychowawczych.</w:t>
            </w:r>
          </w:p>
        </w:tc>
      </w:tr>
      <w:tr w:rsidR="00706005" w:rsidRPr="0047744D" w14:paraId="627C22C1" w14:textId="77777777" w:rsidTr="00D614B7">
        <w:tc>
          <w:tcPr>
            <w:tcW w:w="9520" w:type="dxa"/>
          </w:tcPr>
          <w:p w14:paraId="627C22C0" w14:textId="77777777" w:rsidR="00706005" w:rsidRPr="0047744D" w:rsidRDefault="00706005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Wychowanie seksualne i prorodzinne, założenia i cele edukacji seksualnej, zagrożenia (pornografia)</w:t>
            </w:r>
          </w:p>
        </w:tc>
      </w:tr>
      <w:tr w:rsidR="00706005" w:rsidRPr="0047744D" w14:paraId="627C22C3" w14:textId="77777777" w:rsidTr="00D614B7">
        <w:tc>
          <w:tcPr>
            <w:tcW w:w="9520" w:type="dxa"/>
          </w:tcPr>
          <w:p w14:paraId="627C22C2" w14:textId="77777777" w:rsidR="00706005" w:rsidRPr="0047744D" w:rsidRDefault="00706005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Relacje w rodzinie poszerzonej: relacje małżonków z teściami, relacje wnuków z dziadkami. Role teściów, rola babci i dziadka.</w:t>
            </w:r>
          </w:p>
        </w:tc>
      </w:tr>
      <w:tr w:rsidR="00CE3D28" w:rsidRPr="0047744D" w14:paraId="627C22C5" w14:textId="77777777" w:rsidTr="00D614B7">
        <w:tc>
          <w:tcPr>
            <w:tcW w:w="9520" w:type="dxa"/>
          </w:tcPr>
          <w:p w14:paraId="627C22C4" w14:textId="77777777" w:rsidR="00CE3D28" w:rsidRPr="0047744D" w:rsidRDefault="00CE3D28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Samotne rodzicielstwo – specyfika roli kobiecej i męskiej; funkcjonowanie rodziny niepełnej; pomoc samotnym rodzicom.</w:t>
            </w:r>
          </w:p>
        </w:tc>
      </w:tr>
      <w:tr w:rsidR="00CE3D28" w:rsidRPr="0047744D" w14:paraId="627C22C7" w14:textId="77777777" w:rsidTr="00D614B7">
        <w:tc>
          <w:tcPr>
            <w:tcW w:w="9520" w:type="dxa"/>
          </w:tcPr>
          <w:p w14:paraId="627C22C6" w14:textId="77777777" w:rsidR="00CE3D28" w:rsidRPr="0047744D" w:rsidRDefault="00CE3D28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Związki kohabitacyjne – przyczyny kohabitacji, charakterystyka osób kohabitujących; zaangażowanie w relację; fazy rozwoju rodziny kohabitacyjnej</w:t>
            </w:r>
            <w:r w:rsidR="00A71E4E" w:rsidRPr="0047744D">
              <w:rPr>
                <w:rFonts w:ascii="Times New Roman" w:hAnsi="Times New Roman"/>
                <w:sz w:val="24"/>
                <w:szCs w:val="24"/>
              </w:rPr>
              <w:t xml:space="preserve"> i jej stabilność.</w:t>
            </w:r>
          </w:p>
        </w:tc>
      </w:tr>
      <w:tr w:rsidR="00CE3D28" w:rsidRPr="0047744D" w14:paraId="627C22C9" w14:textId="77777777" w:rsidTr="00D614B7">
        <w:tc>
          <w:tcPr>
            <w:tcW w:w="9520" w:type="dxa"/>
          </w:tcPr>
          <w:p w14:paraId="627C22C8" w14:textId="77777777" w:rsidR="00CE3D28" w:rsidRPr="0047744D" w:rsidRDefault="00A71E4E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Rodzina zrekonstruowana jako system – małżeństwo powtórne; rodzicielstwo w rodzinie zrekonstruowanej.</w:t>
            </w:r>
          </w:p>
        </w:tc>
      </w:tr>
      <w:tr w:rsidR="00CE3D28" w:rsidRPr="0047744D" w14:paraId="627C22CB" w14:textId="77777777" w:rsidTr="00D614B7">
        <w:tc>
          <w:tcPr>
            <w:tcW w:w="9520" w:type="dxa"/>
          </w:tcPr>
          <w:p w14:paraId="627C22CA" w14:textId="77777777" w:rsidR="00CE3D28" w:rsidRPr="0047744D" w:rsidRDefault="00A71E4E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Specyfika rodzin adopcyjnych i zastępczych.</w:t>
            </w:r>
          </w:p>
        </w:tc>
      </w:tr>
      <w:tr w:rsidR="00CE3D28" w:rsidRPr="0047744D" w14:paraId="627C22CD" w14:textId="77777777" w:rsidTr="00D614B7">
        <w:tc>
          <w:tcPr>
            <w:tcW w:w="9520" w:type="dxa"/>
          </w:tcPr>
          <w:p w14:paraId="627C22CC" w14:textId="77777777" w:rsidR="00CE3D28" w:rsidRPr="0047744D" w:rsidRDefault="00BE62A2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Choroba przewlekła i niepełnosprawność w systemie rodzinnym.</w:t>
            </w:r>
          </w:p>
        </w:tc>
      </w:tr>
      <w:tr w:rsidR="00BE62A2" w:rsidRPr="0047744D" w14:paraId="627C22CF" w14:textId="77777777" w:rsidTr="00D614B7">
        <w:tc>
          <w:tcPr>
            <w:tcW w:w="9520" w:type="dxa"/>
          </w:tcPr>
          <w:p w14:paraId="627C22CE" w14:textId="77777777" w:rsidR="00BE62A2" w:rsidRPr="0047744D" w:rsidRDefault="00BE62A2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Trudności w realizacji planów prokreacyjnych i ich następstwa psychologiczne. Pomoc psychologiczna w sytuacji niepłodności, poronień, technik wspomaganego rozrodu.</w:t>
            </w:r>
          </w:p>
        </w:tc>
      </w:tr>
      <w:tr w:rsidR="00BE62A2" w:rsidRPr="0047744D" w14:paraId="627C22D1" w14:textId="77777777" w:rsidTr="00D614B7">
        <w:tc>
          <w:tcPr>
            <w:tcW w:w="9520" w:type="dxa"/>
          </w:tcPr>
          <w:p w14:paraId="627C22D0" w14:textId="77777777" w:rsidR="00BE62A2" w:rsidRPr="0047744D" w:rsidRDefault="00BE62A2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Rozwód jako sytuacja kryzysowa w rodzinie.</w:t>
            </w:r>
          </w:p>
        </w:tc>
      </w:tr>
    </w:tbl>
    <w:p w14:paraId="627C22D2" w14:textId="77777777" w:rsidR="00706005" w:rsidRPr="0047744D" w:rsidRDefault="00706005" w:rsidP="00706005">
      <w:pPr>
        <w:pStyle w:val="Punktygwne"/>
        <w:spacing w:before="0" w:after="0"/>
        <w:rPr>
          <w:b w:val="0"/>
          <w:szCs w:val="24"/>
        </w:rPr>
      </w:pPr>
    </w:p>
    <w:p w14:paraId="627C22D3" w14:textId="77777777" w:rsidR="00706005" w:rsidRPr="0047744D" w:rsidRDefault="00706005" w:rsidP="00706005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47744D">
        <w:rPr>
          <w:smallCaps w:val="0"/>
          <w:szCs w:val="24"/>
        </w:rPr>
        <w:t>3.4 Metody dydaktyczne</w:t>
      </w:r>
    </w:p>
    <w:p w14:paraId="627C22D4" w14:textId="77777777" w:rsidR="00706005" w:rsidRPr="0047744D" w:rsidRDefault="00706005" w:rsidP="00706005">
      <w:pPr>
        <w:pStyle w:val="Punktygwne"/>
        <w:spacing w:before="0" w:after="0"/>
        <w:rPr>
          <w:b w:val="0"/>
          <w:smallCaps w:val="0"/>
          <w:szCs w:val="24"/>
        </w:rPr>
      </w:pPr>
      <w:r w:rsidRPr="0047744D">
        <w:rPr>
          <w:b w:val="0"/>
          <w:smallCaps w:val="0"/>
          <w:szCs w:val="24"/>
        </w:rPr>
        <w:t>Wykład z prezentacją multimedialną</w:t>
      </w:r>
    </w:p>
    <w:p w14:paraId="627C22D5" w14:textId="77777777" w:rsidR="00706005" w:rsidRPr="0047744D" w:rsidRDefault="00706005" w:rsidP="00706005">
      <w:pPr>
        <w:pStyle w:val="Punktygwne"/>
        <w:spacing w:before="0" w:after="0"/>
        <w:rPr>
          <w:b w:val="0"/>
          <w:smallCaps w:val="0"/>
          <w:szCs w:val="24"/>
        </w:rPr>
      </w:pPr>
      <w:r w:rsidRPr="0047744D">
        <w:rPr>
          <w:b w:val="0"/>
          <w:smallCaps w:val="0"/>
          <w:szCs w:val="24"/>
        </w:rPr>
        <w:t>Ćwiczenia: Praca w grupach, dyskusja, elementy psychodramy, referat</w:t>
      </w:r>
    </w:p>
    <w:p w14:paraId="627C22D6" w14:textId="77777777" w:rsidR="00706005" w:rsidRPr="0047744D" w:rsidRDefault="00706005" w:rsidP="00706005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27C22D7" w14:textId="77777777" w:rsidR="00706005" w:rsidRPr="0047744D" w:rsidRDefault="00706005" w:rsidP="00706005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27C22D8" w14:textId="77777777" w:rsidR="00706005" w:rsidRPr="0047744D" w:rsidRDefault="00706005" w:rsidP="00706005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47744D">
        <w:rPr>
          <w:smallCaps w:val="0"/>
          <w:szCs w:val="24"/>
        </w:rPr>
        <w:t xml:space="preserve">4. METODY I KRYTERIA OCENY </w:t>
      </w:r>
    </w:p>
    <w:p w14:paraId="627C22D9" w14:textId="77777777" w:rsidR="00706005" w:rsidRPr="0047744D" w:rsidRDefault="00706005" w:rsidP="00706005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27C22DA" w14:textId="77777777" w:rsidR="00706005" w:rsidRPr="003B69A0" w:rsidRDefault="00706005" w:rsidP="003B69A0">
      <w:pPr>
        <w:pStyle w:val="Punktygwne"/>
        <w:spacing w:before="0" w:after="0"/>
        <w:ind w:left="426"/>
        <w:rPr>
          <w:smallCaps w:val="0"/>
          <w:szCs w:val="24"/>
        </w:rPr>
      </w:pPr>
      <w:r w:rsidRPr="0047744D">
        <w:rPr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06005" w:rsidRPr="0047744D" w14:paraId="627C22E0" w14:textId="77777777" w:rsidTr="00D614B7">
        <w:tc>
          <w:tcPr>
            <w:tcW w:w="1985" w:type="dxa"/>
            <w:vAlign w:val="center"/>
          </w:tcPr>
          <w:p w14:paraId="627C22DB" w14:textId="77777777" w:rsidR="00706005" w:rsidRPr="0047744D" w:rsidRDefault="00706005" w:rsidP="00D614B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7C22DC" w14:textId="77777777" w:rsidR="00706005" w:rsidRPr="0047744D" w:rsidRDefault="00706005" w:rsidP="00D614B7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47744D">
              <w:rPr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27C22DD" w14:textId="77777777" w:rsidR="00706005" w:rsidRPr="0047744D" w:rsidRDefault="00706005" w:rsidP="00D614B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7C22DE" w14:textId="77777777" w:rsidR="00706005" w:rsidRPr="0047744D" w:rsidRDefault="00706005" w:rsidP="00D614B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627C22DF" w14:textId="77777777" w:rsidR="00706005" w:rsidRPr="0047744D" w:rsidRDefault="00706005" w:rsidP="00D614B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706005" w:rsidRPr="0047744D" w14:paraId="627C22E4" w14:textId="77777777" w:rsidTr="00D614B7">
        <w:tc>
          <w:tcPr>
            <w:tcW w:w="1985" w:type="dxa"/>
          </w:tcPr>
          <w:p w14:paraId="627C22E1" w14:textId="77777777" w:rsidR="00706005" w:rsidRPr="0047744D" w:rsidRDefault="00FC4A4E" w:rsidP="00D614B7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706005" w:rsidRPr="0047744D">
              <w:rPr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27C22E2" w14:textId="77777777" w:rsidR="00706005" w:rsidRPr="00F3222E" w:rsidRDefault="00BE62A2" w:rsidP="00F3222E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F3222E">
              <w:rPr>
                <w:rFonts w:ascii="Times New Roman" w:hAnsi="Times New Roman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27C22E3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7744D">
              <w:rPr>
                <w:b w:val="0"/>
                <w:szCs w:val="24"/>
              </w:rPr>
              <w:t>w</w:t>
            </w:r>
          </w:p>
        </w:tc>
      </w:tr>
      <w:tr w:rsidR="00706005" w:rsidRPr="0047744D" w14:paraId="627C22E8" w14:textId="77777777" w:rsidTr="00D614B7">
        <w:tc>
          <w:tcPr>
            <w:tcW w:w="1985" w:type="dxa"/>
          </w:tcPr>
          <w:p w14:paraId="627C22E5" w14:textId="77777777" w:rsidR="00706005" w:rsidRPr="0047744D" w:rsidRDefault="00FC4A4E" w:rsidP="00D614B7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706005" w:rsidRPr="0047744D">
              <w:rPr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627C22E6" w14:textId="77777777" w:rsidR="00706005" w:rsidRPr="00F3222E" w:rsidRDefault="00BE62A2" w:rsidP="00F3222E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F3222E">
              <w:rPr>
                <w:rFonts w:ascii="Times New Roman" w:hAnsi="Times New Roman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27C22E7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7744D">
              <w:rPr>
                <w:b w:val="0"/>
                <w:szCs w:val="24"/>
              </w:rPr>
              <w:t>w</w:t>
            </w:r>
          </w:p>
        </w:tc>
      </w:tr>
      <w:tr w:rsidR="00706005" w:rsidRPr="0047744D" w14:paraId="627C22EC" w14:textId="77777777" w:rsidTr="00D614B7">
        <w:tc>
          <w:tcPr>
            <w:tcW w:w="1985" w:type="dxa"/>
          </w:tcPr>
          <w:p w14:paraId="627C22E9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7744D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27C22EA" w14:textId="77777777" w:rsidR="00706005" w:rsidRPr="00F3222E" w:rsidRDefault="00BE62A2" w:rsidP="00F3222E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F3222E">
              <w:rPr>
                <w:rFonts w:ascii="Times New Roman" w:hAnsi="Times New Roman"/>
                <w:sz w:val="24"/>
                <w:szCs w:val="24"/>
              </w:rPr>
              <w:t>Egzamin pisemny</w:t>
            </w:r>
            <w:r w:rsidR="00706005" w:rsidRPr="00F3222E">
              <w:rPr>
                <w:rFonts w:ascii="Times New Roman" w:hAnsi="Times New Roman"/>
                <w:sz w:val="24"/>
                <w:szCs w:val="24"/>
              </w:rPr>
              <w:t>, praca projektowa, referat</w:t>
            </w:r>
          </w:p>
        </w:tc>
        <w:tc>
          <w:tcPr>
            <w:tcW w:w="2126" w:type="dxa"/>
          </w:tcPr>
          <w:p w14:paraId="627C22EB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7744D">
              <w:rPr>
                <w:b w:val="0"/>
                <w:szCs w:val="24"/>
              </w:rPr>
              <w:t>w, ćw</w:t>
            </w:r>
          </w:p>
        </w:tc>
      </w:tr>
      <w:tr w:rsidR="00706005" w:rsidRPr="0047744D" w14:paraId="627C22F0" w14:textId="77777777" w:rsidTr="00D614B7">
        <w:tc>
          <w:tcPr>
            <w:tcW w:w="1985" w:type="dxa"/>
          </w:tcPr>
          <w:p w14:paraId="627C22ED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7744D">
              <w:rPr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27C22EE" w14:textId="77777777" w:rsidR="00706005" w:rsidRPr="00F3222E" w:rsidRDefault="00706005" w:rsidP="00F3222E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F3222E">
              <w:rPr>
                <w:rFonts w:ascii="Times New Roman" w:hAnsi="Times New Roman"/>
                <w:sz w:val="24"/>
                <w:szCs w:val="24"/>
              </w:rPr>
              <w:t>Praca projektowa, referat, dyskusja</w:t>
            </w:r>
          </w:p>
        </w:tc>
        <w:tc>
          <w:tcPr>
            <w:tcW w:w="2126" w:type="dxa"/>
          </w:tcPr>
          <w:p w14:paraId="627C22EF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7744D">
              <w:rPr>
                <w:b w:val="0"/>
                <w:szCs w:val="24"/>
              </w:rPr>
              <w:t>w, ćw</w:t>
            </w:r>
          </w:p>
        </w:tc>
      </w:tr>
      <w:tr w:rsidR="00706005" w:rsidRPr="0047744D" w14:paraId="627C22F4" w14:textId="77777777" w:rsidTr="00D614B7">
        <w:tc>
          <w:tcPr>
            <w:tcW w:w="1985" w:type="dxa"/>
          </w:tcPr>
          <w:p w14:paraId="627C22F1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7744D">
              <w:rPr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27C22F2" w14:textId="77777777" w:rsidR="00706005" w:rsidRPr="00F3222E" w:rsidRDefault="00706005" w:rsidP="00F3222E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F3222E">
              <w:rPr>
                <w:rFonts w:ascii="Times New Roman" w:hAnsi="Times New Roman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627C22F3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7744D">
              <w:rPr>
                <w:b w:val="0"/>
                <w:szCs w:val="24"/>
              </w:rPr>
              <w:t>ćw</w:t>
            </w:r>
          </w:p>
        </w:tc>
      </w:tr>
      <w:tr w:rsidR="00706005" w:rsidRPr="0047744D" w14:paraId="627C22F8" w14:textId="77777777" w:rsidTr="00D614B7">
        <w:tc>
          <w:tcPr>
            <w:tcW w:w="1985" w:type="dxa"/>
          </w:tcPr>
          <w:p w14:paraId="627C22F5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7744D">
              <w:rPr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27C22F6" w14:textId="77777777" w:rsidR="00706005" w:rsidRPr="00F3222E" w:rsidRDefault="00706005" w:rsidP="00F3222E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F3222E">
              <w:rPr>
                <w:rFonts w:ascii="Times New Roman" w:hAnsi="Times New Roman"/>
                <w:sz w:val="24"/>
                <w:szCs w:val="24"/>
              </w:rPr>
              <w:t>Obserwacja w trakcie zajęć, dyskusja</w:t>
            </w:r>
          </w:p>
        </w:tc>
        <w:tc>
          <w:tcPr>
            <w:tcW w:w="2126" w:type="dxa"/>
          </w:tcPr>
          <w:p w14:paraId="627C22F7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7744D">
              <w:rPr>
                <w:b w:val="0"/>
                <w:szCs w:val="24"/>
              </w:rPr>
              <w:t>ćw</w:t>
            </w:r>
          </w:p>
        </w:tc>
      </w:tr>
    </w:tbl>
    <w:p w14:paraId="627C22F9" w14:textId="77777777" w:rsidR="003B69A0" w:rsidRDefault="003B69A0" w:rsidP="00CB1FCA">
      <w:pPr>
        <w:pStyle w:val="Punktygwne"/>
        <w:spacing w:before="0" w:after="0"/>
        <w:rPr>
          <w:smallCaps w:val="0"/>
          <w:szCs w:val="24"/>
        </w:rPr>
      </w:pPr>
    </w:p>
    <w:p w14:paraId="627C22FA" w14:textId="77777777" w:rsidR="00706005" w:rsidRPr="0047744D" w:rsidRDefault="00706005" w:rsidP="003B69A0">
      <w:pPr>
        <w:pStyle w:val="Punktygwne"/>
        <w:spacing w:before="0" w:after="0"/>
        <w:rPr>
          <w:smallCaps w:val="0"/>
          <w:szCs w:val="24"/>
        </w:rPr>
      </w:pPr>
      <w:r w:rsidRPr="0047744D">
        <w:rPr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06005" w:rsidRPr="0047744D" w14:paraId="627C2306" w14:textId="77777777" w:rsidTr="00D614B7">
        <w:tc>
          <w:tcPr>
            <w:tcW w:w="9670" w:type="dxa"/>
          </w:tcPr>
          <w:p w14:paraId="627C22FB" w14:textId="77777777" w:rsidR="00706005" w:rsidRPr="0047744D" w:rsidRDefault="000C21FB" w:rsidP="00D614B7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47744D">
              <w:rPr>
                <w:b w:val="0"/>
                <w:smallCaps w:val="0"/>
                <w:color w:val="000000"/>
                <w:szCs w:val="24"/>
              </w:rPr>
              <w:lastRenderedPageBreak/>
              <w:t>Egzamin</w:t>
            </w:r>
            <w:r w:rsidR="00706005" w:rsidRPr="0047744D">
              <w:rPr>
                <w:b w:val="0"/>
                <w:smallCaps w:val="0"/>
                <w:color w:val="000000"/>
                <w:szCs w:val="24"/>
              </w:rPr>
              <w:t xml:space="preserve"> -  test obejmujący wiedzę z wykładów</w:t>
            </w:r>
            <w:r w:rsidRPr="0047744D">
              <w:rPr>
                <w:b w:val="0"/>
                <w:smallCaps w:val="0"/>
                <w:color w:val="000000"/>
                <w:szCs w:val="24"/>
              </w:rPr>
              <w:t xml:space="preserve"> i ćwiczeń</w:t>
            </w:r>
            <w:r w:rsidR="00706005" w:rsidRPr="0047744D">
              <w:rPr>
                <w:b w:val="0"/>
                <w:smallCaps w:val="0"/>
                <w:color w:val="000000"/>
                <w:szCs w:val="24"/>
              </w:rPr>
              <w:t>:</w:t>
            </w:r>
          </w:p>
          <w:p w14:paraId="627C22FC" w14:textId="77777777" w:rsidR="00706005" w:rsidRDefault="00706005" w:rsidP="00D614B7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47744D">
              <w:rPr>
                <w:b w:val="0"/>
                <w:smallCaps w:val="0"/>
                <w:color w:val="000000"/>
                <w:szCs w:val="24"/>
              </w:rPr>
              <w:t>Aby zalic</w:t>
            </w:r>
            <w:r w:rsidR="00301420">
              <w:rPr>
                <w:b w:val="0"/>
                <w:smallCaps w:val="0"/>
                <w:color w:val="000000"/>
                <w:szCs w:val="24"/>
              </w:rPr>
              <w:t>zyć test, student musi uzyskać 6</w:t>
            </w:r>
            <w:r w:rsidRPr="0047744D">
              <w:rPr>
                <w:b w:val="0"/>
                <w:smallCaps w:val="0"/>
                <w:color w:val="000000"/>
                <w:szCs w:val="24"/>
              </w:rPr>
              <w:t>0% prawidłowych odpowiedzi.</w:t>
            </w:r>
          </w:p>
          <w:p w14:paraId="627C22FD" w14:textId="77777777" w:rsidR="00301420" w:rsidRDefault="00301420" w:rsidP="003014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627C22FE" w14:textId="77777777" w:rsidR="00301420" w:rsidRDefault="00301420" w:rsidP="003014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627C22FF" w14:textId="77777777" w:rsidR="00301420" w:rsidRDefault="00301420" w:rsidP="003014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627C2300" w14:textId="77777777" w:rsidR="00301420" w:rsidRDefault="00301420" w:rsidP="003014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627C2301" w14:textId="77777777" w:rsidR="00301420" w:rsidRDefault="00301420" w:rsidP="003014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627C2302" w14:textId="77777777" w:rsidR="00301420" w:rsidRDefault="00301420" w:rsidP="003014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  <w:p w14:paraId="627C2303" w14:textId="77777777" w:rsidR="00301420" w:rsidRDefault="00301420" w:rsidP="00D614B7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</w:p>
          <w:p w14:paraId="627C2304" w14:textId="77777777" w:rsidR="00301420" w:rsidRPr="0047744D" w:rsidRDefault="00301420" w:rsidP="00D614B7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</w:p>
          <w:p w14:paraId="627C2305" w14:textId="3B545022" w:rsidR="00706005" w:rsidRPr="003B69A0" w:rsidRDefault="00706005" w:rsidP="003B69A0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47744D">
              <w:rPr>
                <w:b w:val="0"/>
                <w:smallCaps w:val="0"/>
                <w:color w:val="000000"/>
                <w:szCs w:val="24"/>
              </w:rPr>
              <w:t>Zaliczenie ćwiczeń -  wykonanie pracy zaliczeniowej: przygotowanie</w:t>
            </w:r>
            <w:r w:rsidR="00E036CE">
              <w:rPr>
                <w:b w:val="0"/>
                <w:smallCaps w:val="0"/>
                <w:color w:val="000000"/>
                <w:szCs w:val="24"/>
              </w:rPr>
              <w:t xml:space="preserve"> scenariusza</w:t>
            </w:r>
            <w:r w:rsidRPr="0047744D">
              <w:rPr>
                <w:b w:val="0"/>
                <w:smallCaps w:val="0"/>
                <w:color w:val="000000"/>
                <w:szCs w:val="24"/>
              </w:rPr>
              <w:t xml:space="preserve"> do zajęć z młodzieżą</w:t>
            </w:r>
            <w:r w:rsidR="00C06193">
              <w:rPr>
                <w:b w:val="0"/>
                <w:smallCaps w:val="0"/>
                <w:color w:val="000000"/>
                <w:szCs w:val="24"/>
              </w:rPr>
              <w:t xml:space="preserve"> dotyczących relacji w rodzinie</w:t>
            </w:r>
            <w:r w:rsidR="00AD49F1">
              <w:rPr>
                <w:b w:val="0"/>
                <w:smallCaps w:val="0"/>
                <w:color w:val="000000"/>
                <w:szCs w:val="24"/>
              </w:rPr>
              <w:t xml:space="preserve"> lub</w:t>
            </w:r>
            <w:r w:rsidR="00ED70B4">
              <w:rPr>
                <w:b w:val="0"/>
                <w:smallCaps w:val="0"/>
                <w:color w:val="000000"/>
                <w:szCs w:val="24"/>
              </w:rPr>
              <w:t xml:space="preserve"> przygotowania do życia w małżeństwie i rodzinie</w:t>
            </w:r>
            <w:r w:rsidRPr="0047744D">
              <w:rPr>
                <w:b w:val="0"/>
                <w:smallCaps w:val="0"/>
                <w:color w:val="000000"/>
                <w:szCs w:val="24"/>
              </w:rPr>
              <w:t>; uzyskiwanie pozytywnych ocen z bieżącego sprawdzania wiadomości</w:t>
            </w:r>
            <w:r w:rsidR="00FD1810">
              <w:rPr>
                <w:b w:val="0"/>
                <w:smallCaps w:val="0"/>
                <w:color w:val="000000"/>
                <w:szCs w:val="24"/>
              </w:rPr>
              <w:t xml:space="preserve"> i umiejętności</w:t>
            </w:r>
            <w:r w:rsidR="00090CFD">
              <w:rPr>
                <w:b w:val="0"/>
                <w:smallCaps w:val="0"/>
                <w:color w:val="000000"/>
                <w:szCs w:val="24"/>
              </w:rPr>
              <w:t>; udział w symulowanych sytuacjach rodzinnych.</w:t>
            </w:r>
          </w:p>
        </w:tc>
      </w:tr>
    </w:tbl>
    <w:p w14:paraId="627C2307" w14:textId="77777777" w:rsidR="00706005" w:rsidRPr="0047744D" w:rsidRDefault="00706005" w:rsidP="00706005">
      <w:pPr>
        <w:pStyle w:val="Punktygwne"/>
        <w:spacing w:before="0" w:after="0"/>
        <w:rPr>
          <w:b w:val="0"/>
          <w:smallCaps w:val="0"/>
          <w:szCs w:val="24"/>
        </w:rPr>
      </w:pPr>
    </w:p>
    <w:p w14:paraId="627C2308" w14:textId="77777777" w:rsidR="00706005" w:rsidRPr="003B69A0" w:rsidRDefault="00706005" w:rsidP="003B69A0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47744D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06005" w:rsidRPr="0047744D" w14:paraId="627C230B" w14:textId="77777777" w:rsidTr="00D614B7">
        <w:tc>
          <w:tcPr>
            <w:tcW w:w="4962" w:type="dxa"/>
            <w:vAlign w:val="center"/>
          </w:tcPr>
          <w:p w14:paraId="627C2309" w14:textId="77777777" w:rsidR="00706005" w:rsidRPr="0047744D" w:rsidRDefault="00706005" w:rsidP="00D614B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44D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27C230A" w14:textId="77777777" w:rsidR="00706005" w:rsidRPr="0047744D" w:rsidRDefault="00706005" w:rsidP="00D614B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44D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06005" w:rsidRPr="0047744D" w14:paraId="627C230E" w14:textId="77777777" w:rsidTr="00D614B7">
        <w:tc>
          <w:tcPr>
            <w:tcW w:w="4962" w:type="dxa"/>
          </w:tcPr>
          <w:p w14:paraId="627C230C" w14:textId="77777777" w:rsidR="00706005" w:rsidRPr="0047744D" w:rsidRDefault="00706005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627C230D" w14:textId="77777777" w:rsidR="00706005" w:rsidRPr="0047744D" w:rsidRDefault="000C21FB" w:rsidP="00CB1F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706005" w:rsidRPr="0047744D" w14:paraId="627C2315" w14:textId="77777777" w:rsidTr="00D614B7">
        <w:tc>
          <w:tcPr>
            <w:tcW w:w="4962" w:type="dxa"/>
          </w:tcPr>
          <w:p w14:paraId="627C230F" w14:textId="77777777" w:rsidR="00706005" w:rsidRPr="0047744D" w:rsidRDefault="00706005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</w:p>
          <w:p w14:paraId="627C2310" w14:textId="77777777" w:rsidR="00706005" w:rsidRDefault="00054C13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06005" w:rsidRPr="0047744D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14:paraId="627C2311" w14:textId="77777777" w:rsidR="00054C13" w:rsidRPr="0047744D" w:rsidRDefault="00054C13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-udział w egzaminie</w:t>
            </w:r>
          </w:p>
        </w:tc>
        <w:tc>
          <w:tcPr>
            <w:tcW w:w="4677" w:type="dxa"/>
          </w:tcPr>
          <w:p w14:paraId="627C2312" w14:textId="77777777" w:rsidR="00054C13" w:rsidRDefault="00054C13" w:rsidP="00CB1F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7C2313" w14:textId="77777777" w:rsidR="00706005" w:rsidRDefault="00F95588" w:rsidP="00CB1F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27C2314" w14:textId="77777777" w:rsidR="00062BD6" w:rsidRPr="0047744D" w:rsidRDefault="00062BD6" w:rsidP="00CB1F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06005" w:rsidRPr="0047744D" w14:paraId="627C231E" w14:textId="77777777" w:rsidTr="00D614B7">
        <w:tc>
          <w:tcPr>
            <w:tcW w:w="4962" w:type="dxa"/>
          </w:tcPr>
          <w:p w14:paraId="627C2316" w14:textId="77777777" w:rsidR="00706005" w:rsidRPr="0047744D" w:rsidRDefault="00706005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14:paraId="627C2317" w14:textId="77777777" w:rsidR="00F95588" w:rsidRDefault="00F95588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06005" w:rsidRPr="0047744D">
              <w:rPr>
                <w:rFonts w:ascii="Times New Roman" w:hAnsi="Times New Roman"/>
                <w:sz w:val="24"/>
                <w:szCs w:val="24"/>
              </w:rPr>
              <w:t>przygotowanie do zajęć</w:t>
            </w:r>
          </w:p>
          <w:p w14:paraId="627C2318" w14:textId="77777777" w:rsidR="00706005" w:rsidRPr="0047744D" w:rsidRDefault="00F95588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egzaminu</w:t>
            </w:r>
          </w:p>
          <w:p w14:paraId="627C2319" w14:textId="77777777" w:rsidR="00706005" w:rsidRPr="0047744D" w:rsidRDefault="00F95588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06005" w:rsidRPr="0047744D">
              <w:rPr>
                <w:rFonts w:ascii="Times New Roman" w:hAnsi="Times New Roman"/>
                <w:sz w:val="24"/>
                <w:szCs w:val="24"/>
              </w:rPr>
              <w:t>napisanie pracy</w:t>
            </w:r>
          </w:p>
        </w:tc>
        <w:tc>
          <w:tcPr>
            <w:tcW w:w="4677" w:type="dxa"/>
          </w:tcPr>
          <w:p w14:paraId="627C231A" w14:textId="77777777" w:rsidR="00706005" w:rsidRPr="0047744D" w:rsidRDefault="00706005" w:rsidP="00CB1F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7C231B" w14:textId="77777777" w:rsidR="00706005" w:rsidRPr="0047744D" w:rsidRDefault="00F95588" w:rsidP="00CB1F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627C231C" w14:textId="77777777" w:rsidR="00706005" w:rsidRPr="0047744D" w:rsidRDefault="000C21FB" w:rsidP="00CB1F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627C231D" w14:textId="77777777" w:rsidR="00706005" w:rsidRPr="0047744D" w:rsidRDefault="000C21FB" w:rsidP="00CB1F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06005" w:rsidRPr="0047744D" w14:paraId="627C2321" w14:textId="77777777" w:rsidTr="00D614B7">
        <w:tc>
          <w:tcPr>
            <w:tcW w:w="4962" w:type="dxa"/>
          </w:tcPr>
          <w:p w14:paraId="627C231F" w14:textId="77777777" w:rsidR="00706005" w:rsidRPr="0047744D" w:rsidRDefault="00706005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7C2320" w14:textId="77777777" w:rsidR="00706005" w:rsidRPr="0047744D" w:rsidRDefault="000C21FB" w:rsidP="00CB1F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706005" w:rsidRPr="0047744D" w14:paraId="627C2324" w14:textId="77777777" w:rsidTr="00D614B7">
        <w:tc>
          <w:tcPr>
            <w:tcW w:w="4962" w:type="dxa"/>
          </w:tcPr>
          <w:p w14:paraId="627C2322" w14:textId="77777777" w:rsidR="00706005" w:rsidRPr="0047744D" w:rsidRDefault="00706005" w:rsidP="00D61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744D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7C2323" w14:textId="77777777" w:rsidR="00706005" w:rsidRPr="003B69A0" w:rsidRDefault="000C21FB" w:rsidP="00CB1F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9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627C2325" w14:textId="77777777" w:rsidR="00706005" w:rsidRPr="0047744D" w:rsidRDefault="00706005" w:rsidP="00CB1FCA">
      <w:pPr>
        <w:pStyle w:val="Punktygwne"/>
        <w:spacing w:before="0" w:after="0"/>
        <w:rPr>
          <w:b w:val="0"/>
          <w:i/>
          <w:smallCaps w:val="0"/>
          <w:szCs w:val="24"/>
        </w:rPr>
      </w:pPr>
      <w:r w:rsidRPr="0047744D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27C2326" w14:textId="77777777" w:rsidR="00706005" w:rsidRPr="0047744D" w:rsidRDefault="00706005" w:rsidP="00706005">
      <w:pPr>
        <w:pStyle w:val="Punktygwne"/>
        <w:spacing w:before="0" w:after="0"/>
        <w:rPr>
          <w:b w:val="0"/>
          <w:smallCaps w:val="0"/>
          <w:szCs w:val="24"/>
        </w:rPr>
      </w:pPr>
    </w:p>
    <w:p w14:paraId="627C2327" w14:textId="77777777" w:rsidR="00706005" w:rsidRPr="0047744D" w:rsidRDefault="00706005" w:rsidP="00706005">
      <w:pPr>
        <w:pStyle w:val="Punktygwne"/>
        <w:spacing w:before="0" w:after="0"/>
        <w:rPr>
          <w:smallCaps w:val="0"/>
          <w:szCs w:val="24"/>
        </w:rPr>
      </w:pPr>
      <w:r w:rsidRPr="0047744D">
        <w:rPr>
          <w:smallCaps w:val="0"/>
          <w:szCs w:val="24"/>
        </w:rPr>
        <w:t>6. PRAKTYKI ZAWODOWE W RAMACH PRZEDMIOTU</w:t>
      </w:r>
    </w:p>
    <w:p w14:paraId="627C2328" w14:textId="77777777" w:rsidR="00706005" w:rsidRPr="0047744D" w:rsidRDefault="00706005" w:rsidP="00706005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06005" w:rsidRPr="0047744D" w14:paraId="627C232B" w14:textId="77777777" w:rsidTr="00D614B7">
        <w:trPr>
          <w:trHeight w:val="397"/>
        </w:trPr>
        <w:tc>
          <w:tcPr>
            <w:tcW w:w="3544" w:type="dxa"/>
          </w:tcPr>
          <w:p w14:paraId="627C2329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27C232A" w14:textId="77777777" w:rsidR="00706005" w:rsidRPr="0047744D" w:rsidRDefault="003B69A0" w:rsidP="00D614B7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06005" w:rsidRPr="0047744D" w14:paraId="627C232E" w14:textId="77777777" w:rsidTr="00D614B7">
        <w:trPr>
          <w:trHeight w:val="397"/>
        </w:trPr>
        <w:tc>
          <w:tcPr>
            <w:tcW w:w="3544" w:type="dxa"/>
          </w:tcPr>
          <w:p w14:paraId="627C232C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27C232D" w14:textId="77777777" w:rsidR="00706005" w:rsidRPr="0047744D" w:rsidRDefault="003B69A0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627C232F" w14:textId="77777777" w:rsidR="00706005" w:rsidRPr="0047744D" w:rsidRDefault="00706005" w:rsidP="00706005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27C2330" w14:textId="77777777" w:rsidR="00706005" w:rsidRPr="0047744D" w:rsidRDefault="00706005" w:rsidP="00706005">
      <w:pPr>
        <w:pStyle w:val="Punktygwne"/>
        <w:spacing w:before="0" w:after="0"/>
        <w:rPr>
          <w:smallCaps w:val="0"/>
          <w:szCs w:val="24"/>
        </w:rPr>
      </w:pPr>
      <w:r w:rsidRPr="0047744D">
        <w:rPr>
          <w:smallCaps w:val="0"/>
          <w:szCs w:val="24"/>
        </w:rPr>
        <w:t xml:space="preserve">7. LITERATURA </w:t>
      </w:r>
    </w:p>
    <w:p w14:paraId="627C2331" w14:textId="77777777" w:rsidR="00706005" w:rsidRPr="0047744D" w:rsidRDefault="00706005" w:rsidP="00706005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06005" w:rsidRPr="0047744D" w14:paraId="627C233D" w14:textId="77777777" w:rsidTr="0047744D">
        <w:trPr>
          <w:trHeight w:val="397"/>
        </w:trPr>
        <w:tc>
          <w:tcPr>
            <w:tcW w:w="5000" w:type="pct"/>
          </w:tcPr>
          <w:p w14:paraId="627C2332" w14:textId="77777777" w:rsidR="00706005" w:rsidRPr="00CB1FCA" w:rsidRDefault="00706005" w:rsidP="00D614B7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CB1FCA">
              <w:rPr>
                <w:smallCaps w:val="0"/>
                <w:szCs w:val="24"/>
              </w:rPr>
              <w:t>Literatura podstawowa:</w:t>
            </w:r>
          </w:p>
          <w:p w14:paraId="627C2333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Braun- Gałkowska</w:t>
            </w:r>
            <w:r w:rsidR="00CB1FCA">
              <w:rPr>
                <w:b w:val="0"/>
                <w:smallCaps w:val="0"/>
                <w:szCs w:val="24"/>
              </w:rPr>
              <w:t>,</w:t>
            </w:r>
            <w:r w:rsidRPr="0047744D">
              <w:rPr>
                <w:b w:val="0"/>
                <w:smallCaps w:val="0"/>
                <w:szCs w:val="24"/>
              </w:rPr>
              <w:t xml:space="preserve"> M. (2018). </w:t>
            </w:r>
            <w:r w:rsidRPr="0047744D">
              <w:rPr>
                <w:b w:val="0"/>
                <w:i/>
                <w:iCs/>
                <w:smallCaps w:val="0"/>
                <w:szCs w:val="24"/>
              </w:rPr>
              <w:t>Psychologia domowa</w:t>
            </w:r>
            <w:r w:rsidRPr="0047744D">
              <w:rPr>
                <w:b w:val="0"/>
                <w:smallCaps w:val="0"/>
                <w:szCs w:val="24"/>
              </w:rPr>
              <w:t>. Kraków: Wyd. Ignatianum.</w:t>
            </w:r>
          </w:p>
          <w:p w14:paraId="627C2334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Carlson J., Dinkmeyer</w:t>
            </w:r>
            <w:r w:rsidR="00CB1FCA">
              <w:rPr>
                <w:b w:val="0"/>
                <w:smallCaps w:val="0"/>
                <w:szCs w:val="24"/>
              </w:rPr>
              <w:t>,</w:t>
            </w:r>
            <w:r w:rsidRPr="0047744D">
              <w:rPr>
                <w:b w:val="0"/>
                <w:smallCaps w:val="0"/>
                <w:szCs w:val="24"/>
              </w:rPr>
              <w:t xml:space="preserve"> D.(2008). </w:t>
            </w:r>
            <w:r w:rsidRPr="0047744D">
              <w:rPr>
                <w:b w:val="0"/>
                <w:i/>
                <w:iCs/>
                <w:smallCaps w:val="0"/>
                <w:szCs w:val="24"/>
              </w:rPr>
              <w:t>Szczęśliwe małżeństwo</w:t>
            </w:r>
            <w:r w:rsidRPr="0047744D">
              <w:rPr>
                <w:b w:val="0"/>
                <w:smallCaps w:val="0"/>
                <w:szCs w:val="24"/>
              </w:rPr>
              <w:t>. Gdańsk</w:t>
            </w:r>
            <w:r w:rsidR="00062BD6">
              <w:rPr>
                <w:b w:val="0"/>
                <w:smallCaps w:val="0"/>
                <w:szCs w:val="24"/>
              </w:rPr>
              <w:t>:</w:t>
            </w:r>
            <w:r w:rsidRPr="0047744D">
              <w:rPr>
                <w:b w:val="0"/>
                <w:smallCaps w:val="0"/>
                <w:szCs w:val="24"/>
              </w:rPr>
              <w:t xml:space="preserve"> GWP.</w:t>
            </w:r>
          </w:p>
          <w:p w14:paraId="627C2335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 xml:space="preserve">Harwas-Napierała, B. (2006). </w:t>
            </w:r>
            <w:r w:rsidRPr="00CB1FCA">
              <w:rPr>
                <w:b w:val="0"/>
                <w:i/>
                <w:smallCaps w:val="0"/>
                <w:szCs w:val="24"/>
              </w:rPr>
              <w:t>Komunikowanie interpersonalne w rodzinie</w:t>
            </w:r>
            <w:r w:rsidRPr="0047744D">
              <w:rPr>
                <w:b w:val="0"/>
                <w:smallCaps w:val="0"/>
                <w:szCs w:val="24"/>
              </w:rPr>
              <w:t>. Poznań: Wydawnictwo Naukowe Uniwersytetu im. Adama Mickiewicza w Poznaniu.</w:t>
            </w:r>
          </w:p>
          <w:p w14:paraId="627C2336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 xml:space="preserve">Janicka, I., Liberska, H. (2016). </w:t>
            </w:r>
            <w:r w:rsidRPr="00062BD6">
              <w:rPr>
                <w:b w:val="0"/>
                <w:i/>
                <w:iCs/>
                <w:smallCaps w:val="0"/>
                <w:szCs w:val="24"/>
              </w:rPr>
              <w:t>Psychologia rodziny</w:t>
            </w:r>
            <w:r w:rsidRPr="0047744D">
              <w:rPr>
                <w:b w:val="0"/>
                <w:smallCaps w:val="0"/>
                <w:szCs w:val="24"/>
              </w:rPr>
              <w:t>.</w:t>
            </w:r>
            <w:r w:rsidR="00062BD6">
              <w:rPr>
                <w:b w:val="0"/>
                <w:smallCaps w:val="0"/>
                <w:szCs w:val="24"/>
              </w:rPr>
              <w:t xml:space="preserve"> Warszawa</w:t>
            </w:r>
            <w:r w:rsidR="00C64B24">
              <w:rPr>
                <w:b w:val="0"/>
                <w:smallCaps w:val="0"/>
                <w:szCs w:val="24"/>
              </w:rPr>
              <w:t>:</w:t>
            </w:r>
            <w:r w:rsidRPr="0047744D">
              <w:rPr>
                <w:b w:val="0"/>
                <w:smallCaps w:val="0"/>
                <w:szCs w:val="24"/>
              </w:rPr>
              <w:t xml:space="preserve">Sensus. </w:t>
            </w:r>
          </w:p>
          <w:p w14:paraId="627C2337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lastRenderedPageBreak/>
              <w:t>Marmola</w:t>
            </w:r>
            <w:r w:rsidR="00062BD6">
              <w:rPr>
                <w:b w:val="0"/>
                <w:smallCaps w:val="0"/>
                <w:szCs w:val="24"/>
              </w:rPr>
              <w:t>,</w:t>
            </w:r>
            <w:r w:rsidRPr="0047744D">
              <w:rPr>
                <w:b w:val="0"/>
                <w:smallCaps w:val="0"/>
                <w:szCs w:val="24"/>
              </w:rPr>
              <w:t xml:space="preserve"> M. (2016). </w:t>
            </w:r>
            <w:r w:rsidRPr="00062BD6">
              <w:rPr>
                <w:b w:val="0"/>
                <w:smallCaps w:val="0"/>
                <w:szCs w:val="24"/>
              </w:rPr>
              <w:t>Opinie rodziców i nauczycieli na temat wychowania do życia w rodzinie w kontekście dojrzewania i inicjacji seksualnej młodzieży</w:t>
            </w:r>
            <w:r w:rsidRPr="0047744D">
              <w:rPr>
                <w:b w:val="0"/>
                <w:smallCaps w:val="0"/>
                <w:szCs w:val="24"/>
              </w:rPr>
              <w:t xml:space="preserve">. W: N. Starik, A. Zduniak (red.), </w:t>
            </w:r>
            <w:r w:rsidRPr="0047744D">
              <w:rPr>
                <w:b w:val="0"/>
                <w:i/>
                <w:iCs/>
                <w:smallCaps w:val="0"/>
                <w:szCs w:val="24"/>
              </w:rPr>
              <w:t>Patologie edukacji: Ideologia, Polityka, Biurokracja. Edukacja XXI wieku</w:t>
            </w:r>
            <w:r w:rsidR="00CB1FCA">
              <w:rPr>
                <w:b w:val="0"/>
                <w:smallCaps w:val="0"/>
                <w:szCs w:val="24"/>
              </w:rPr>
              <w:t>.</w:t>
            </w:r>
            <w:r w:rsidR="00CB1FCA">
              <w:rPr>
                <w:b w:val="0"/>
                <w:i/>
                <w:smallCaps w:val="0"/>
                <w:szCs w:val="24"/>
              </w:rPr>
              <w:t>N</w:t>
            </w:r>
            <w:r w:rsidRPr="00CB1FCA">
              <w:rPr>
                <w:b w:val="0"/>
                <w:i/>
                <w:smallCaps w:val="0"/>
                <w:szCs w:val="24"/>
              </w:rPr>
              <w:t>r 37</w:t>
            </w:r>
            <w:r w:rsidR="00CB1FCA">
              <w:rPr>
                <w:b w:val="0"/>
                <w:smallCaps w:val="0"/>
                <w:szCs w:val="24"/>
              </w:rPr>
              <w:t>(</w:t>
            </w:r>
            <w:r w:rsidR="00CB1FCA" w:rsidRPr="0047744D">
              <w:rPr>
                <w:b w:val="0"/>
                <w:smallCaps w:val="0"/>
                <w:szCs w:val="24"/>
              </w:rPr>
              <w:t>s.179-190</w:t>
            </w:r>
            <w:r w:rsidR="00CB1FCA">
              <w:rPr>
                <w:b w:val="0"/>
                <w:smallCaps w:val="0"/>
                <w:szCs w:val="24"/>
              </w:rPr>
              <w:t>). Poznań: WSB.</w:t>
            </w:r>
          </w:p>
          <w:p w14:paraId="627C2338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 xml:space="preserve">Plopa M.(2004). </w:t>
            </w:r>
            <w:r w:rsidRPr="0047744D">
              <w:rPr>
                <w:b w:val="0"/>
                <w:i/>
                <w:iCs/>
                <w:smallCaps w:val="0"/>
                <w:szCs w:val="24"/>
              </w:rPr>
              <w:t>Psychologia rodziny. Teoria i badania</w:t>
            </w:r>
            <w:r w:rsidRPr="0047744D">
              <w:rPr>
                <w:b w:val="0"/>
                <w:smallCaps w:val="0"/>
                <w:szCs w:val="24"/>
              </w:rPr>
              <w:t>. Elbląg:  Wyd. EUH</w:t>
            </w:r>
            <w:r w:rsidRPr="0047744D">
              <w:rPr>
                <w:b w:val="0"/>
                <w:smallCaps w:val="0"/>
                <w:szCs w:val="24"/>
              </w:rPr>
              <w:noBreakHyphen/>
              <w:t>E.</w:t>
            </w:r>
          </w:p>
          <w:p w14:paraId="627C2339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Ryś, M. (1998).</w:t>
            </w:r>
            <w:r w:rsidRPr="0047744D">
              <w:rPr>
                <w:b w:val="0"/>
                <w:i/>
                <w:iCs/>
                <w:smallCaps w:val="0"/>
                <w:szCs w:val="24"/>
              </w:rPr>
              <w:t>O miłości, małżeństwie i rodzinie. Przygotowanie do życia w rodzinie dla młodzieży szkół ponadpodstawowych</w:t>
            </w:r>
            <w:r w:rsidRPr="0047744D">
              <w:rPr>
                <w:b w:val="0"/>
                <w:smallCaps w:val="0"/>
                <w:szCs w:val="24"/>
              </w:rPr>
              <w:t>. Warszawa: Oficyna Wydawniczo-Poligraficzna „Adam”.</w:t>
            </w:r>
          </w:p>
          <w:p w14:paraId="627C233A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 xml:space="preserve">Satir, V. (2000). </w:t>
            </w:r>
            <w:r w:rsidRPr="0047744D">
              <w:rPr>
                <w:b w:val="0"/>
                <w:i/>
                <w:iCs/>
                <w:smallCaps w:val="0"/>
                <w:szCs w:val="24"/>
              </w:rPr>
              <w:t>Rodzina. Tu powstaje człowiek</w:t>
            </w:r>
            <w:r w:rsidRPr="0047744D">
              <w:rPr>
                <w:b w:val="0"/>
                <w:smallCaps w:val="0"/>
                <w:szCs w:val="24"/>
              </w:rPr>
              <w:t>. Gdańsk: GWP.</w:t>
            </w:r>
          </w:p>
          <w:p w14:paraId="627C233B" w14:textId="77777777" w:rsidR="00706005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 xml:space="preserve">Świętochowski, W. (2014). </w:t>
            </w:r>
            <w:r w:rsidRPr="0047744D">
              <w:rPr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47744D">
              <w:rPr>
                <w:b w:val="0"/>
                <w:smallCaps w:val="0"/>
                <w:szCs w:val="24"/>
              </w:rPr>
              <w:t xml:space="preserve">. W: I. Janicka, H. Liberska (red.), </w:t>
            </w:r>
            <w:r w:rsidRPr="0047744D">
              <w:rPr>
                <w:b w:val="0"/>
                <w:i/>
                <w:iCs/>
                <w:smallCaps w:val="0"/>
                <w:szCs w:val="24"/>
              </w:rPr>
              <w:t>Psychologia rodziny</w:t>
            </w:r>
            <w:r w:rsidRPr="0047744D">
              <w:rPr>
                <w:b w:val="0"/>
                <w:smallCaps w:val="0"/>
                <w:szCs w:val="24"/>
              </w:rPr>
              <w:t xml:space="preserve"> (s. 21-46). Warszawa: PWN.</w:t>
            </w:r>
          </w:p>
          <w:p w14:paraId="627C233C" w14:textId="77777777" w:rsidR="00CB1FCA" w:rsidRPr="00CB1FCA" w:rsidRDefault="00CB1FCA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  <w:tr w:rsidR="00706005" w:rsidRPr="0047744D" w14:paraId="627C2348" w14:textId="77777777" w:rsidTr="0047744D">
        <w:trPr>
          <w:trHeight w:val="397"/>
        </w:trPr>
        <w:tc>
          <w:tcPr>
            <w:tcW w:w="5000" w:type="pct"/>
          </w:tcPr>
          <w:p w14:paraId="627C233E" w14:textId="77777777" w:rsidR="00706005" w:rsidRPr="00CB1FCA" w:rsidRDefault="00706005" w:rsidP="00D614B7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CB1FCA">
              <w:rPr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27C233F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Braun-Gałkowska</w:t>
            </w:r>
            <w:r w:rsidR="00CB1FCA">
              <w:rPr>
                <w:b w:val="0"/>
                <w:smallCaps w:val="0"/>
                <w:szCs w:val="24"/>
              </w:rPr>
              <w:t>,</w:t>
            </w:r>
            <w:r w:rsidRPr="0047744D">
              <w:rPr>
                <w:b w:val="0"/>
                <w:smallCaps w:val="0"/>
                <w:szCs w:val="24"/>
              </w:rPr>
              <w:t xml:space="preserve">M.(1992).  </w:t>
            </w:r>
            <w:r w:rsidRPr="0047744D">
              <w:rPr>
                <w:b w:val="0"/>
                <w:i/>
                <w:iCs/>
                <w:smallCaps w:val="0"/>
                <w:szCs w:val="24"/>
              </w:rPr>
              <w:t>Psychologiczna analiza systemów rodzinnych osób zadowolonych i niezadowolonych z małżeństwa</w:t>
            </w:r>
            <w:r w:rsidRPr="0047744D">
              <w:rPr>
                <w:b w:val="0"/>
                <w:smallCaps w:val="0"/>
                <w:szCs w:val="24"/>
              </w:rPr>
              <w:t>. Lublin: Towarzystwo Naukowe KUL.</w:t>
            </w:r>
          </w:p>
          <w:p w14:paraId="627C2340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 xml:space="preserve">Harwas-Napierała B. (2003). </w:t>
            </w:r>
            <w:r w:rsidRPr="0047744D">
              <w:rPr>
                <w:b w:val="0"/>
                <w:i/>
                <w:iCs/>
                <w:smallCaps w:val="0"/>
                <w:szCs w:val="24"/>
              </w:rPr>
              <w:t>Rodzina a rozwój człowieka dorosłego</w:t>
            </w:r>
            <w:r w:rsidRPr="0047744D">
              <w:rPr>
                <w:b w:val="0"/>
                <w:smallCaps w:val="0"/>
                <w:szCs w:val="24"/>
              </w:rPr>
              <w:t>. Poznań: Wyd. UAM.</w:t>
            </w:r>
          </w:p>
          <w:p w14:paraId="627C2341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 xml:space="preserve">Marmola M.(2015). </w:t>
            </w:r>
            <w:r w:rsidRPr="00062BD6">
              <w:rPr>
                <w:b w:val="0"/>
                <w:smallCaps w:val="0"/>
                <w:szCs w:val="24"/>
              </w:rPr>
              <w:t>Relacje w małżeństwie a postawy rodziców wobec niepełnosprawnych dzieci.</w:t>
            </w:r>
            <w:r w:rsidRPr="0047744D">
              <w:rPr>
                <w:b w:val="0"/>
                <w:smallCaps w:val="0"/>
                <w:szCs w:val="24"/>
              </w:rPr>
              <w:t xml:space="preserve"> W: </w:t>
            </w:r>
            <w:r w:rsidRPr="0047744D">
              <w:rPr>
                <w:b w:val="0"/>
                <w:i/>
                <w:iCs/>
                <w:smallCaps w:val="0"/>
                <w:szCs w:val="24"/>
              </w:rPr>
              <w:t>Kultura – Przemiany – Edukacja. Myśl o wychowaniu. Teorie i zastosowania edukacyjne</w:t>
            </w:r>
            <w:r w:rsidRPr="0047744D">
              <w:rPr>
                <w:b w:val="0"/>
                <w:smallCaps w:val="0"/>
                <w:szCs w:val="24"/>
              </w:rPr>
              <w:t xml:space="preserve">. T. III. </w:t>
            </w:r>
            <w:r w:rsidR="00CB1FCA">
              <w:rPr>
                <w:b w:val="0"/>
                <w:smallCaps w:val="0"/>
                <w:szCs w:val="24"/>
              </w:rPr>
              <w:t>(</w:t>
            </w:r>
            <w:r w:rsidR="00CB1FCA" w:rsidRPr="0047744D">
              <w:rPr>
                <w:b w:val="0"/>
                <w:smallCaps w:val="0"/>
                <w:szCs w:val="24"/>
              </w:rPr>
              <w:t>s. 132-143</w:t>
            </w:r>
            <w:r w:rsidR="00CB1FCA">
              <w:rPr>
                <w:b w:val="0"/>
                <w:smallCaps w:val="0"/>
                <w:szCs w:val="24"/>
              </w:rPr>
              <w:t>). Rzeszów: Wyd. UR</w:t>
            </w:r>
            <w:r w:rsidRPr="0047744D">
              <w:rPr>
                <w:b w:val="0"/>
                <w:smallCaps w:val="0"/>
                <w:szCs w:val="24"/>
              </w:rPr>
              <w:t>.</w:t>
            </w:r>
          </w:p>
          <w:p w14:paraId="627C2342" w14:textId="77777777" w:rsidR="004A0725" w:rsidRPr="0047744D" w:rsidRDefault="004A072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Marmola M., Wańczyk-Welc A. (2019</w:t>
            </w:r>
            <w:r w:rsidRPr="00CB1FCA">
              <w:rPr>
                <w:b w:val="0"/>
                <w:iCs/>
                <w:smallCaps w:val="0"/>
                <w:szCs w:val="24"/>
              </w:rPr>
              <w:t>).</w:t>
            </w:r>
            <w:r w:rsidRPr="00062BD6">
              <w:rPr>
                <w:b w:val="0"/>
                <w:smallCaps w:val="0"/>
                <w:szCs w:val="24"/>
              </w:rPr>
              <w:t>Relacje z matką i ojcem a poczucie sensu życia u adolescentów</w:t>
            </w:r>
            <w:r w:rsidRPr="0047744D">
              <w:rPr>
                <w:b w:val="0"/>
                <w:smallCaps w:val="0"/>
                <w:szCs w:val="24"/>
              </w:rPr>
              <w:t xml:space="preserve">. </w:t>
            </w:r>
            <w:r w:rsidRPr="00062BD6">
              <w:rPr>
                <w:b w:val="0"/>
                <w:i/>
                <w:iCs/>
                <w:smallCaps w:val="0"/>
                <w:szCs w:val="24"/>
              </w:rPr>
              <w:t>Edukacja-Technika-Informatyka</w:t>
            </w:r>
            <w:r w:rsidR="00CB1FCA">
              <w:rPr>
                <w:b w:val="0"/>
                <w:smallCaps w:val="0"/>
                <w:szCs w:val="24"/>
              </w:rPr>
              <w:t xml:space="preserve">, </w:t>
            </w:r>
            <w:r w:rsidR="00CB1FCA" w:rsidRPr="00CB1FCA">
              <w:rPr>
                <w:b w:val="0"/>
                <w:i/>
                <w:smallCaps w:val="0"/>
                <w:szCs w:val="24"/>
              </w:rPr>
              <w:t>1</w:t>
            </w:r>
            <w:r w:rsidR="00CB1FCA">
              <w:rPr>
                <w:b w:val="0"/>
                <w:smallCaps w:val="0"/>
                <w:szCs w:val="24"/>
              </w:rPr>
              <w:t xml:space="preserve">, </w:t>
            </w:r>
            <w:r w:rsidRPr="0047744D">
              <w:rPr>
                <w:b w:val="0"/>
                <w:smallCaps w:val="0"/>
                <w:szCs w:val="24"/>
              </w:rPr>
              <w:t>58-65.</w:t>
            </w:r>
          </w:p>
          <w:p w14:paraId="627C2343" w14:textId="77777777" w:rsidR="007B2C88" w:rsidRPr="0047744D" w:rsidRDefault="007B2C88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 xml:space="preserve">Marmola M., Wołpiuk-Ochocińska A. (2018). Percepcja technik wychowawczych rodziców a zadowolenie z życia u młodzieży w okresie adolescencji i wczesnej dorosłości. </w:t>
            </w:r>
            <w:r w:rsidRPr="00062BD6">
              <w:rPr>
                <w:b w:val="0"/>
                <w:i/>
                <w:iCs/>
                <w:smallCaps w:val="0"/>
                <w:szCs w:val="24"/>
              </w:rPr>
              <w:t>Psychologia rozwojowa</w:t>
            </w:r>
            <w:r w:rsidR="00CB1FCA">
              <w:rPr>
                <w:b w:val="0"/>
                <w:smallCaps w:val="0"/>
                <w:szCs w:val="24"/>
              </w:rPr>
              <w:t xml:space="preserve">, </w:t>
            </w:r>
            <w:r w:rsidR="00CB1FCA" w:rsidRPr="00CB1FCA">
              <w:rPr>
                <w:b w:val="0"/>
                <w:i/>
                <w:smallCaps w:val="0"/>
                <w:szCs w:val="24"/>
              </w:rPr>
              <w:t>23</w:t>
            </w:r>
            <w:r w:rsidR="00CB1FCA">
              <w:rPr>
                <w:b w:val="0"/>
                <w:smallCaps w:val="0"/>
                <w:szCs w:val="24"/>
              </w:rPr>
              <w:t>(</w:t>
            </w:r>
            <w:r w:rsidRPr="0047744D">
              <w:rPr>
                <w:b w:val="0"/>
                <w:smallCaps w:val="0"/>
                <w:szCs w:val="24"/>
              </w:rPr>
              <w:t>3</w:t>
            </w:r>
            <w:r w:rsidR="00CB1FCA">
              <w:rPr>
                <w:b w:val="0"/>
                <w:smallCaps w:val="0"/>
                <w:szCs w:val="24"/>
              </w:rPr>
              <w:t xml:space="preserve">), </w:t>
            </w:r>
            <w:r w:rsidRPr="0047744D">
              <w:rPr>
                <w:b w:val="0"/>
                <w:smallCaps w:val="0"/>
                <w:szCs w:val="24"/>
              </w:rPr>
              <w:t>39-54.</w:t>
            </w:r>
          </w:p>
          <w:p w14:paraId="627C2344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7744D">
              <w:rPr>
                <w:b w:val="0"/>
                <w:smallCaps w:val="0"/>
                <w:szCs w:val="24"/>
              </w:rPr>
              <w:t>Ochojska</w:t>
            </w:r>
            <w:r w:rsidR="00062BD6">
              <w:rPr>
                <w:b w:val="0"/>
                <w:smallCaps w:val="0"/>
                <w:szCs w:val="24"/>
              </w:rPr>
              <w:t>,</w:t>
            </w:r>
            <w:r w:rsidRPr="0047744D">
              <w:rPr>
                <w:b w:val="0"/>
                <w:smallCaps w:val="0"/>
                <w:szCs w:val="24"/>
              </w:rPr>
              <w:t xml:space="preserve"> D.(2000).  </w:t>
            </w:r>
            <w:r w:rsidRPr="0047744D">
              <w:rPr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47744D">
              <w:rPr>
                <w:b w:val="0"/>
                <w:smallCaps w:val="0"/>
                <w:szCs w:val="24"/>
              </w:rPr>
              <w:t>. Rzeszów</w:t>
            </w:r>
            <w:r w:rsidR="00062BD6">
              <w:rPr>
                <w:b w:val="0"/>
                <w:smallCaps w:val="0"/>
                <w:szCs w:val="24"/>
              </w:rPr>
              <w:t>:</w:t>
            </w:r>
            <w:r w:rsidRPr="0047744D">
              <w:rPr>
                <w:b w:val="0"/>
                <w:smallCaps w:val="0"/>
                <w:szCs w:val="24"/>
              </w:rPr>
              <w:t xml:space="preserve"> WSP.</w:t>
            </w:r>
          </w:p>
          <w:p w14:paraId="627C2345" w14:textId="77777777" w:rsidR="00706005" w:rsidRPr="0047744D" w:rsidRDefault="00706005" w:rsidP="00D614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 xml:space="preserve">Rostowska, T. (2008). </w:t>
            </w:r>
            <w:r w:rsidRPr="0047744D">
              <w:rPr>
                <w:rFonts w:ascii="Times New Roman" w:hAnsi="Times New Roman"/>
                <w:i/>
                <w:iCs/>
                <w:sz w:val="24"/>
                <w:szCs w:val="24"/>
              </w:rPr>
              <w:t>Małżeństwo, rodzina, praca a jakość życia</w:t>
            </w:r>
            <w:r w:rsidRPr="0047744D">
              <w:rPr>
                <w:rFonts w:ascii="Times New Roman" w:hAnsi="Times New Roman"/>
                <w:sz w:val="24"/>
                <w:szCs w:val="24"/>
              </w:rPr>
              <w:t>. Kraków: Impuls.</w:t>
            </w:r>
          </w:p>
          <w:p w14:paraId="627C2346" w14:textId="77777777" w:rsidR="00706005" w:rsidRPr="0047744D" w:rsidRDefault="00706005" w:rsidP="00D614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44D">
              <w:rPr>
                <w:rFonts w:ascii="Times New Roman" w:hAnsi="Times New Roman"/>
                <w:sz w:val="24"/>
                <w:szCs w:val="24"/>
              </w:rPr>
              <w:t>Ryś, M. (2001)</w:t>
            </w:r>
            <w:r w:rsidR="00062BD6">
              <w:rPr>
                <w:rFonts w:ascii="Times New Roman" w:hAnsi="Times New Roman"/>
                <w:sz w:val="24"/>
                <w:szCs w:val="24"/>
              </w:rPr>
              <w:t>.</w:t>
            </w:r>
            <w:r w:rsidRPr="00062BD6">
              <w:rPr>
                <w:rFonts w:ascii="Times New Roman" w:hAnsi="Times New Roman"/>
                <w:i/>
                <w:iCs/>
                <w:sz w:val="24"/>
                <w:szCs w:val="24"/>
              </w:rPr>
              <w:t>Systemy rodzinne. Metody badań struktury rodziny pochodzenia i rodziny własnej</w:t>
            </w:r>
            <w:r w:rsidRPr="0047744D">
              <w:rPr>
                <w:rFonts w:ascii="Times New Roman" w:hAnsi="Times New Roman"/>
                <w:sz w:val="24"/>
                <w:szCs w:val="24"/>
              </w:rPr>
              <w:t>. Warszawa: CMPP-P.</w:t>
            </w:r>
          </w:p>
          <w:p w14:paraId="627C2347" w14:textId="77777777" w:rsidR="00706005" w:rsidRPr="0047744D" w:rsidRDefault="00706005" w:rsidP="00D614B7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627C2349" w14:textId="77777777" w:rsidR="00706005" w:rsidRPr="0047744D" w:rsidRDefault="00706005" w:rsidP="00706005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27C234A" w14:textId="77777777" w:rsidR="00706005" w:rsidRPr="0047744D" w:rsidRDefault="00706005" w:rsidP="00706005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27C234B" w14:textId="77777777" w:rsidR="00706005" w:rsidRPr="0047744D" w:rsidRDefault="00706005" w:rsidP="00706005">
      <w:pPr>
        <w:pStyle w:val="Punktygwne"/>
        <w:spacing w:before="0" w:after="0"/>
        <w:ind w:left="360"/>
        <w:rPr>
          <w:szCs w:val="24"/>
        </w:rPr>
      </w:pPr>
      <w:r w:rsidRPr="0047744D">
        <w:rPr>
          <w:b w:val="0"/>
          <w:smallCaps w:val="0"/>
          <w:szCs w:val="24"/>
        </w:rPr>
        <w:t>Akceptacja Kierownika Jednostki lub osoby upoważnionej</w:t>
      </w:r>
      <w:bookmarkEnd w:id="0"/>
    </w:p>
    <w:p w14:paraId="627C234C" w14:textId="77777777" w:rsidR="00706005" w:rsidRPr="0047744D" w:rsidRDefault="00706005" w:rsidP="00706005">
      <w:pPr>
        <w:rPr>
          <w:rFonts w:ascii="Times New Roman" w:hAnsi="Times New Roman"/>
          <w:sz w:val="24"/>
          <w:szCs w:val="24"/>
        </w:rPr>
      </w:pPr>
    </w:p>
    <w:p w14:paraId="627C234D" w14:textId="77777777" w:rsidR="009F7526" w:rsidRPr="0047744D" w:rsidRDefault="009F7526">
      <w:pPr>
        <w:rPr>
          <w:rFonts w:ascii="Times New Roman" w:hAnsi="Times New Roman"/>
          <w:sz w:val="24"/>
          <w:szCs w:val="24"/>
        </w:rPr>
      </w:pPr>
    </w:p>
    <w:sectPr w:rsidR="009F7526" w:rsidRPr="004774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C2350" w14:textId="77777777" w:rsidR="003B1804" w:rsidRDefault="003B1804" w:rsidP="00706005">
      <w:pPr>
        <w:spacing w:after="0" w:line="240" w:lineRule="auto"/>
      </w:pPr>
      <w:r>
        <w:separator/>
      </w:r>
    </w:p>
  </w:endnote>
  <w:endnote w:type="continuationSeparator" w:id="0">
    <w:p w14:paraId="627C2351" w14:textId="77777777" w:rsidR="003B1804" w:rsidRDefault="003B1804" w:rsidP="00706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C234E" w14:textId="77777777" w:rsidR="003B1804" w:rsidRDefault="003B1804" w:rsidP="00706005">
      <w:pPr>
        <w:spacing w:after="0" w:line="240" w:lineRule="auto"/>
      </w:pPr>
      <w:r>
        <w:separator/>
      </w:r>
    </w:p>
  </w:footnote>
  <w:footnote w:type="continuationSeparator" w:id="0">
    <w:p w14:paraId="627C234F" w14:textId="77777777" w:rsidR="003B1804" w:rsidRDefault="003B1804" w:rsidP="00706005">
      <w:pPr>
        <w:spacing w:after="0" w:line="240" w:lineRule="auto"/>
      </w:pPr>
      <w:r>
        <w:continuationSeparator/>
      </w:r>
    </w:p>
  </w:footnote>
  <w:footnote w:id="1">
    <w:p w14:paraId="627C2352" w14:textId="77777777" w:rsidR="00706005" w:rsidRDefault="00706005" w:rsidP="0070600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67346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6005"/>
    <w:rsid w:val="000045B4"/>
    <w:rsid w:val="00054C13"/>
    <w:rsid w:val="00062BD6"/>
    <w:rsid w:val="00090CFD"/>
    <w:rsid w:val="000A453F"/>
    <w:rsid w:val="000C0743"/>
    <w:rsid w:val="000C21FB"/>
    <w:rsid w:val="00141DF3"/>
    <w:rsid w:val="0016265A"/>
    <w:rsid w:val="0017266D"/>
    <w:rsid w:val="001B0C1C"/>
    <w:rsid w:val="001C1B14"/>
    <w:rsid w:val="001E15AA"/>
    <w:rsid w:val="002637AF"/>
    <w:rsid w:val="00263EE1"/>
    <w:rsid w:val="002A6819"/>
    <w:rsid w:val="00301420"/>
    <w:rsid w:val="003B1804"/>
    <w:rsid w:val="003B69A0"/>
    <w:rsid w:val="00455750"/>
    <w:rsid w:val="0047744D"/>
    <w:rsid w:val="004A0725"/>
    <w:rsid w:val="004A0B22"/>
    <w:rsid w:val="004C2046"/>
    <w:rsid w:val="00580408"/>
    <w:rsid w:val="005C40AE"/>
    <w:rsid w:val="00624273"/>
    <w:rsid w:val="006954FE"/>
    <w:rsid w:val="00706005"/>
    <w:rsid w:val="00793325"/>
    <w:rsid w:val="007B2C88"/>
    <w:rsid w:val="007D56E8"/>
    <w:rsid w:val="009A2DAE"/>
    <w:rsid w:val="009D0F4C"/>
    <w:rsid w:val="009F7526"/>
    <w:rsid w:val="00A71E4E"/>
    <w:rsid w:val="00A86CE9"/>
    <w:rsid w:val="00AB2857"/>
    <w:rsid w:val="00AC6329"/>
    <w:rsid w:val="00AD49F1"/>
    <w:rsid w:val="00B6014E"/>
    <w:rsid w:val="00B96AD0"/>
    <w:rsid w:val="00BC2CFD"/>
    <w:rsid w:val="00BE62A2"/>
    <w:rsid w:val="00C06193"/>
    <w:rsid w:val="00C64B24"/>
    <w:rsid w:val="00C940AB"/>
    <w:rsid w:val="00CB1FCA"/>
    <w:rsid w:val="00CE3D28"/>
    <w:rsid w:val="00D23616"/>
    <w:rsid w:val="00E036CE"/>
    <w:rsid w:val="00E172D2"/>
    <w:rsid w:val="00ED70B4"/>
    <w:rsid w:val="00F264C5"/>
    <w:rsid w:val="00F3222E"/>
    <w:rsid w:val="00F673E7"/>
    <w:rsid w:val="00F95588"/>
    <w:rsid w:val="00FC4A4E"/>
    <w:rsid w:val="00FD1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C220D"/>
  <w15:docId w15:val="{40FD32C5-DA86-4106-8727-A9FA1E97D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60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600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600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06005"/>
    <w:rPr>
      <w:vertAlign w:val="superscript"/>
    </w:rPr>
  </w:style>
  <w:style w:type="paragraph" w:customStyle="1" w:styleId="Punktygwne">
    <w:name w:val="Punkty główne"/>
    <w:basedOn w:val="Normalny"/>
    <w:qFormat/>
    <w:rsid w:val="0070600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0600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0600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0600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0600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0600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0600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0600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60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6005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6C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6C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6CE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6C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6CE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6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CE9"/>
    <w:rPr>
      <w:rFonts w:ascii="Segoe UI" w:eastAsia="Calibri" w:hAnsi="Segoe UI" w:cs="Segoe UI"/>
      <w:sz w:val="18"/>
      <w:szCs w:val="18"/>
    </w:rPr>
  </w:style>
  <w:style w:type="character" w:customStyle="1" w:styleId="x4k7w5x">
    <w:name w:val="x4k7w5x"/>
    <w:basedOn w:val="Domylnaczcionkaakapitu"/>
    <w:rsid w:val="00301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1449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Marmola</dc:creator>
  <cp:lastModifiedBy>Małgorzata Marmola</cp:lastModifiedBy>
  <cp:revision>16</cp:revision>
  <dcterms:created xsi:type="dcterms:W3CDTF">2023-01-25T13:08:00Z</dcterms:created>
  <dcterms:modified xsi:type="dcterms:W3CDTF">2023-06-01T09:38:00Z</dcterms:modified>
</cp:coreProperties>
</file>